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C3" w:rsidRDefault="00D415C3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6D71F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2.75pt;visibility:visible">
            <v:imagedata r:id="rId4" o:title=""/>
          </v:shape>
        </w:pict>
      </w: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Pr="006A0932" w:rsidRDefault="00D415C3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D415C3" w:rsidRDefault="00D415C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D415C3" w:rsidRDefault="00D415C3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D415C3" w:rsidRPr="00CF644B" w:rsidRDefault="00D415C3" w:rsidP="00CF644B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D415C3" w:rsidRPr="006A0932" w:rsidRDefault="00D415C3" w:rsidP="00AD6F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XLIII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VІІ скликання</w:t>
      </w:r>
    </w:p>
    <w:p w:rsidR="00D415C3" w:rsidRPr="00AD6F42" w:rsidRDefault="00D415C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D415C3" w:rsidRPr="00C77C70" w:rsidRDefault="00D415C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val="ru-RU" w:eastAsia="uk-UA"/>
        </w:rPr>
      </w:pPr>
      <w:bookmarkStart w:id="0" w:name="_GoBack"/>
      <w:bookmarkEnd w:id="0"/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174-43/2020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</w:t>
      </w:r>
      <w:r w:rsidRPr="00C77C70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 xml:space="preserve">  </w:t>
      </w:r>
    </w:p>
    <w:p w:rsidR="00D415C3" w:rsidRPr="003F17B3" w:rsidRDefault="00D415C3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 w:rsidRPr="003F17B3"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28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травня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20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p w:rsidR="00D415C3" w:rsidRDefault="00D415C3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надання відпустки міському</w:t>
      </w:r>
    </w:p>
    <w:p w:rsidR="00D415C3" w:rsidRDefault="00D415C3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голові Карлійчуку М.М.</w:t>
      </w:r>
    </w:p>
    <w:p w:rsidR="00D415C3" w:rsidRPr="0048063D" w:rsidRDefault="00D415C3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D415C3" w:rsidRDefault="00D415C3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Pr="004941E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у</w:t>
      </w:r>
      <w:r w:rsidRPr="004941E8">
        <w:rPr>
          <w:rFonts w:ascii="Times New Roman" w:hAnsi="Times New Roman"/>
          <w:sz w:val="28"/>
          <w:szCs w:val="28"/>
        </w:rPr>
        <w:t xml:space="preserve"> законів про працю України, </w:t>
      </w:r>
      <w:r>
        <w:rPr>
          <w:rFonts w:ascii="Times New Roman" w:hAnsi="Times New Roman"/>
          <w:sz w:val="28"/>
          <w:szCs w:val="28"/>
        </w:rPr>
        <w:t>з</w:t>
      </w:r>
      <w:r w:rsidRPr="004941E8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ів </w:t>
      </w:r>
      <w:r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«Про відпустки», </w:t>
      </w:r>
      <w:r w:rsidRPr="00494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розглянувши заяву міського голови від 26.05.2020 року,</w:t>
      </w:r>
    </w:p>
    <w:p w:rsidR="00D415C3" w:rsidRPr="006A0932" w:rsidRDefault="00D415C3" w:rsidP="00A234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D415C3" w:rsidRDefault="00D415C3" w:rsidP="00A234D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D415C3" w:rsidRPr="006A0932" w:rsidRDefault="00D415C3" w:rsidP="00A234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D415C3" w:rsidRPr="00A234DB" w:rsidRDefault="00D415C3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Pr="000C00CE">
        <w:rPr>
          <w:rFonts w:ascii="Times New Roman" w:hAnsi="Times New Roman"/>
          <w:sz w:val="28"/>
          <w:szCs w:val="28"/>
        </w:rPr>
        <w:t xml:space="preserve">Надати  </w:t>
      </w:r>
      <w:r>
        <w:rPr>
          <w:rFonts w:ascii="Times New Roman" w:hAnsi="Times New Roman"/>
          <w:sz w:val="28"/>
          <w:szCs w:val="28"/>
        </w:rPr>
        <w:t>Карлійчуку Миколі Миколайовичу,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Сторожинецькому міському голові, відпустку без збереження заробітної плати за згодою сторін</w:t>
      </w:r>
      <w:r w:rsidRPr="000C0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14 (чотирнадцять) календарних днів з 09 червня 2020 року по 22 червня 2020 року включно</w:t>
      </w:r>
      <w:r w:rsidRPr="000C00CE">
        <w:rPr>
          <w:rFonts w:ascii="Times New Roman" w:hAnsi="Times New Roman"/>
          <w:sz w:val="28"/>
          <w:szCs w:val="28"/>
        </w:rPr>
        <w:t>.</w:t>
      </w:r>
      <w:r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D415C3" w:rsidRPr="00D7145D" w:rsidRDefault="00D415C3" w:rsidP="001370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bookmarkStart w:id="1" w:name="_Hlk8032780"/>
      <w:r w:rsidRPr="00D7145D">
        <w:rPr>
          <w:rFonts w:ascii="Times New Roman" w:hAnsi="Times New Roman"/>
          <w:sz w:val="28"/>
          <w:szCs w:val="28"/>
          <w:lang w:eastAsia="uk-UA"/>
        </w:rPr>
        <w:t xml:space="preserve">На період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відпустки Карлійчука М.М. (з </w:t>
      </w:r>
      <w:r>
        <w:rPr>
          <w:rFonts w:ascii="Times New Roman" w:hAnsi="Times New Roman"/>
          <w:sz w:val="28"/>
          <w:szCs w:val="28"/>
          <w:lang w:val="ru-RU" w:eastAsia="uk-UA"/>
        </w:rPr>
        <w:t>09.06.2020</w:t>
      </w:r>
      <w:r>
        <w:rPr>
          <w:rFonts w:ascii="Times New Roman" w:hAnsi="Times New Roman"/>
          <w:sz w:val="28"/>
          <w:szCs w:val="28"/>
          <w:lang w:eastAsia="uk-UA"/>
        </w:rPr>
        <w:t xml:space="preserve"> року по </w:t>
      </w:r>
      <w:r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6D0F21">
        <w:rPr>
          <w:rFonts w:ascii="Times New Roman" w:hAnsi="Times New Roman"/>
          <w:sz w:val="28"/>
          <w:szCs w:val="28"/>
          <w:lang w:val="ru-RU" w:eastAsia="uk-UA"/>
        </w:rPr>
        <w:t>2</w:t>
      </w:r>
      <w:r>
        <w:rPr>
          <w:rFonts w:ascii="Times New Roman" w:hAnsi="Times New Roman"/>
          <w:sz w:val="28"/>
          <w:szCs w:val="28"/>
          <w:lang w:val="ru-RU" w:eastAsia="uk-UA"/>
        </w:rPr>
        <w:t>.06.2020</w:t>
      </w:r>
      <w:r>
        <w:rPr>
          <w:rFonts w:ascii="Times New Roman" w:hAnsi="Times New Roman"/>
          <w:sz w:val="28"/>
          <w:szCs w:val="28"/>
          <w:lang w:eastAsia="uk-UA"/>
        </w:rPr>
        <w:t xml:space="preserve"> року включно):</w:t>
      </w:r>
    </w:p>
    <w:p w:rsidR="00D415C3" w:rsidRPr="00D7145D" w:rsidRDefault="00D415C3" w:rsidP="00137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Pr="00D7145D">
        <w:rPr>
          <w:rFonts w:ascii="Times New Roman" w:hAnsi="Times New Roman"/>
          <w:sz w:val="28"/>
          <w:szCs w:val="28"/>
          <w:lang w:eastAsia="uk-UA"/>
        </w:rPr>
        <w:t xml:space="preserve">.1.  </w:t>
      </w:r>
      <w:bookmarkEnd w:id="1"/>
      <w:r w:rsidRPr="00D7145D">
        <w:rPr>
          <w:rFonts w:ascii="Times New Roman" w:hAnsi="Times New Roman"/>
          <w:sz w:val="28"/>
          <w:szCs w:val="28"/>
          <w:lang w:eastAsia="uk-UA"/>
        </w:rPr>
        <w:t>Обов’язки Сторожинецького міського голови покласти на Матейчука Ігор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D7145D">
        <w:rPr>
          <w:rFonts w:ascii="Times New Roman" w:hAnsi="Times New Roman"/>
          <w:sz w:val="28"/>
          <w:szCs w:val="28"/>
          <w:lang w:eastAsia="uk-UA"/>
        </w:rPr>
        <w:t xml:space="preserve"> Григоровича -  секретаря Сторожинецької міської ради Сторожинецького району Чернівецької області, </w:t>
      </w:r>
      <w:r>
        <w:rPr>
          <w:rFonts w:ascii="Times New Roman" w:hAnsi="Times New Roman"/>
          <w:sz w:val="28"/>
          <w:szCs w:val="28"/>
          <w:lang w:eastAsia="uk-UA"/>
        </w:rPr>
        <w:t>та надати йому</w:t>
      </w:r>
      <w:r w:rsidRPr="00D7145D">
        <w:rPr>
          <w:rFonts w:ascii="Times New Roman" w:hAnsi="Times New Roman"/>
          <w:sz w:val="28"/>
          <w:szCs w:val="28"/>
          <w:lang w:eastAsia="uk-UA"/>
        </w:rPr>
        <w:t xml:space="preserve"> право</w:t>
      </w:r>
      <w:r>
        <w:rPr>
          <w:rFonts w:ascii="Times New Roman" w:hAnsi="Times New Roman"/>
          <w:sz w:val="28"/>
          <w:szCs w:val="28"/>
          <w:lang w:eastAsia="uk-UA"/>
        </w:rPr>
        <w:t xml:space="preserve"> першого</w:t>
      </w:r>
      <w:r w:rsidRPr="00D7145D">
        <w:rPr>
          <w:rFonts w:ascii="Times New Roman" w:hAnsi="Times New Roman"/>
          <w:sz w:val="28"/>
          <w:szCs w:val="28"/>
          <w:lang w:eastAsia="uk-UA"/>
        </w:rPr>
        <w:t xml:space="preserve"> підпису банківських документів, рішень, розпоряджень та інших документів.</w:t>
      </w:r>
    </w:p>
    <w:p w:rsidR="00D415C3" w:rsidRPr="00D16F6D" w:rsidRDefault="00D415C3" w:rsidP="00137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Pr="00D7145D">
        <w:rPr>
          <w:rFonts w:ascii="Times New Roman" w:hAnsi="Times New Roman"/>
          <w:sz w:val="28"/>
          <w:szCs w:val="28"/>
          <w:lang w:eastAsia="uk-UA"/>
        </w:rPr>
        <w:t xml:space="preserve">.2. Передати Матейчуку І.Г. гербову печатку Сторожинецької міської ради Сторожинецького району Чернівецької області. </w:t>
      </w:r>
    </w:p>
    <w:p w:rsidR="00D415C3" w:rsidRPr="00D35EAB" w:rsidRDefault="00D415C3" w:rsidP="00A234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415C3" w:rsidRPr="00D1770F" w:rsidRDefault="00D415C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 xml:space="preserve">                      Микола КАРЛІЙЧУК </w:t>
      </w:r>
    </w:p>
    <w:p w:rsidR="00D415C3" w:rsidRDefault="00D415C3" w:rsidP="003C732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D415C3" w:rsidRDefault="00D415C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D415C3" w:rsidSect="00AD6F4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52846"/>
    <w:rsid w:val="00095365"/>
    <w:rsid w:val="000C00CE"/>
    <w:rsid w:val="0010459D"/>
    <w:rsid w:val="001370FA"/>
    <w:rsid w:val="001839C6"/>
    <w:rsid w:val="001C096C"/>
    <w:rsid w:val="001F6163"/>
    <w:rsid w:val="002B2684"/>
    <w:rsid w:val="002B4D83"/>
    <w:rsid w:val="002C4A68"/>
    <w:rsid w:val="002C67AF"/>
    <w:rsid w:val="003C7328"/>
    <w:rsid w:val="003D6DD7"/>
    <w:rsid w:val="003F17B3"/>
    <w:rsid w:val="0048063D"/>
    <w:rsid w:val="004941E8"/>
    <w:rsid w:val="004A03FD"/>
    <w:rsid w:val="004E3440"/>
    <w:rsid w:val="00521561"/>
    <w:rsid w:val="00535E4F"/>
    <w:rsid w:val="00540954"/>
    <w:rsid w:val="00552EB8"/>
    <w:rsid w:val="00600750"/>
    <w:rsid w:val="00630F6F"/>
    <w:rsid w:val="00645161"/>
    <w:rsid w:val="00662A6D"/>
    <w:rsid w:val="006A0932"/>
    <w:rsid w:val="006D0F21"/>
    <w:rsid w:val="006D71F7"/>
    <w:rsid w:val="00737127"/>
    <w:rsid w:val="007400F6"/>
    <w:rsid w:val="00802E1A"/>
    <w:rsid w:val="00874204"/>
    <w:rsid w:val="00893D49"/>
    <w:rsid w:val="00894E4F"/>
    <w:rsid w:val="008B5291"/>
    <w:rsid w:val="008C6F09"/>
    <w:rsid w:val="008F4622"/>
    <w:rsid w:val="00911AC3"/>
    <w:rsid w:val="009664E5"/>
    <w:rsid w:val="00985A49"/>
    <w:rsid w:val="009A0E45"/>
    <w:rsid w:val="009C6B22"/>
    <w:rsid w:val="009D7B3A"/>
    <w:rsid w:val="00A00BE8"/>
    <w:rsid w:val="00A234DB"/>
    <w:rsid w:val="00A514D7"/>
    <w:rsid w:val="00A56324"/>
    <w:rsid w:val="00A73EDA"/>
    <w:rsid w:val="00AB6691"/>
    <w:rsid w:val="00AD6F42"/>
    <w:rsid w:val="00AD7F20"/>
    <w:rsid w:val="00AF2E9A"/>
    <w:rsid w:val="00AF5671"/>
    <w:rsid w:val="00B72A18"/>
    <w:rsid w:val="00BF373D"/>
    <w:rsid w:val="00C01F73"/>
    <w:rsid w:val="00C77C70"/>
    <w:rsid w:val="00C82B5F"/>
    <w:rsid w:val="00C952B9"/>
    <w:rsid w:val="00CA427F"/>
    <w:rsid w:val="00CD0AA6"/>
    <w:rsid w:val="00CD13DD"/>
    <w:rsid w:val="00CD5197"/>
    <w:rsid w:val="00CF644B"/>
    <w:rsid w:val="00D16F6D"/>
    <w:rsid w:val="00D1770F"/>
    <w:rsid w:val="00D21FCE"/>
    <w:rsid w:val="00D304D7"/>
    <w:rsid w:val="00D35EAB"/>
    <w:rsid w:val="00D415C3"/>
    <w:rsid w:val="00D5628B"/>
    <w:rsid w:val="00D57C5A"/>
    <w:rsid w:val="00D66D19"/>
    <w:rsid w:val="00D7145D"/>
    <w:rsid w:val="00DD58F0"/>
    <w:rsid w:val="00DE1310"/>
    <w:rsid w:val="00DF4E67"/>
    <w:rsid w:val="00E06531"/>
    <w:rsid w:val="00EC7ADF"/>
    <w:rsid w:val="00F07C94"/>
    <w:rsid w:val="00F6462E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2020-06-01T05:15:00Z</cp:lastPrinted>
  <dcterms:created xsi:type="dcterms:W3CDTF">2020-05-25T13:41:00Z</dcterms:created>
  <dcterms:modified xsi:type="dcterms:W3CDTF">2020-06-01T05:15:00Z</dcterms:modified>
</cp:coreProperties>
</file>