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7B" w:rsidRDefault="00D559E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:rsidR="00D3137B" w:rsidRDefault="00D5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К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Ї Н А </w:t>
      </w:r>
    </w:p>
    <w:p w:rsidR="00D3137B" w:rsidRDefault="00D5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СТОРОЖИНЕЦЬКА МІСЬКА РАДА </w:t>
      </w:r>
    </w:p>
    <w:p w:rsidR="00D3137B" w:rsidRDefault="00D5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ЧЕРНІВЕЦЬКОГО РАЙОНУ </w:t>
      </w:r>
    </w:p>
    <w:p w:rsidR="00D3137B" w:rsidRDefault="00D5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ОБЛАСТІ</w:t>
      </w:r>
    </w:p>
    <w:p w:rsidR="00D3137B" w:rsidRDefault="00D5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D3137B" w:rsidRDefault="00D3137B">
      <w:pPr>
        <w:jc w:val="center"/>
        <w:rPr>
          <w:b/>
        </w:rPr>
      </w:pPr>
    </w:p>
    <w:p w:rsidR="00D3137B" w:rsidRDefault="00D5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  </w:t>
      </w:r>
    </w:p>
    <w:p w:rsidR="00D3137B" w:rsidRDefault="00D3137B">
      <w:pPr>
        <w:jc w:val="both"/>
        <w:rPr>
          <w:sz w:val="28"/>
          <w:szCs w:val="28"/>
        </w:rPr>
      </w:pPr>
    </w:p>
    <w:p w:rsidR="00D3137B" w:rsidRDefault="00D559E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липня </w:t>
      </w:r>
      <w:r>
        <w:rPr>
          <w:sz w:val="28"/>
          <w:szCs w:val="28"/>
        </w:rPr>
        <w:t xml:space="preserve">2023 року                                                                             </w:t>
      </w:r>
      <w:r>
        <w:rPr>
          <w:sz w:val="28"/>
          <w:szCs w:val="28"/>
        </w:rPr>
        <w:t xml:space="preserve">      №</w:t>
      </w:r>
      <w:r>
        <w:rPr>
          <w:b/>
          <w:sz w:val="28"/>
          <w:szCs w:val="28"/>
          <w:lang w:val="uk-UA"/>
        </w:rPr>
        <w:t xml:space="preserve">    180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D3137B" w:rsidRDefault="00D3137B">
      <w:pPr>
        <w:ind w:firstLine="709"/>
        <w:jc w:val="both"/>
      </w:pPr>
    </w:p>
    <w:p w:rsidR="00D3137B" w:rsidRDefault="00D3137B">
      <w:pPr>
        <w:jc w:val="both"/>
      </w:pPr>
    </w:p>
    <w:p w:rsidR="00D3137B" w:rsidRDefault="00D559E9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стан виконання батьківських </w:t>
      </w:r>
    </w:p>
    <w:p w:rsidR="00D3137B" w:rsidRDefault="00D559E9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обовʼязків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D559E9">
        <w:rPr>
          <w:b/>
          <w:bCs/>
          <w:sz w:val="28"/>
          <w:szCs w:val="28"/>
          <w:highlight w:val="black"/>
          <w:lang w:val="uk-UA"/>
        </w:rPr>
        <w:t>ГРИНЧУКОМ П.П.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3137B" w:rsidRDefault="00D559E9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щодо малолітнього </w:t>
      </w:r>
      <w:r w:rsidRPr="00D559E9">
        <w:rPr>
          <w:b/>
          <w:bCs/>
          <w:sz w:val="28"/>
          <w:szCs w:val="28"/>
          <w:highlight w:val="black"/>
          <w:lang w:val="uk-UA"/>
        </w:rPr>
        <w:t>ЗЛЕПЧУКА М.П.,</w:t>
      </w:r>
    </w:p>
    <w:p w:rsidR="00D3137B" w:rsidRDefault="00D559E9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жителя с. </w:t>
      </w:r>
      <w:proofErr w:type="spellStart"/>
      <w:r>
        <w:rPr>
          <w:b/>
          <w:bCs/>
          <w:sz w:val="28"/>
          <w:szCs w:val="28"/>
          <w:lang w:val="uk-UA"/>
        </w:rPr>
        <w:t>Давидівка</w:t>
      </w:r>
      <w:proofErr w:type="spellEnd"/>
    </w:p>
    <w:p w:rsidR="00D3137B" w:rsidRDefault="00D3137B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:rsidR="00D3137B" w:rsidRDefault="00D559E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Розглянувши рекомендації </w:t>
      </w:r>
      <w:r>
        <w:rPr>
          <w:sz w:val="28"/>
          <w:szCs w:val="28"/>
          <w:lang w:val="uk-UA"/>
        </w:rPr>
        <w:t xml:space="preserve">комісії з питань захисту прав дитини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від 13.07.2023 р. № 13-37 (додаються), </w:t>
      </w:r>
      <w:r>
        <w:rPr>
          <w:sz w:val="28"/>
          <w:szCs w:val="28"/>
          <w:lang w:val="uk-UA" w:eastAsia="uk-UA"/>
        </w:rPr>
        <w:t xml:space="preserve">керуючись підпунктом 4 пункту б статті 34 Закону України «Про місцеве самоврядування в Україні», Порядком забезпечення соціального захисту дітей, </w:t>
      </w:r>
      <w:r>
        <w:rPr>
          <w:sz w:val="28"/>
          <w:szCs w:val="28"/>
          <w:shd w:val="clear" w:color="auto" w:fill="FFFFFF"/>
          <w:lang w:val="uk-UA"/>
        </w:rPr>
        <w:t>які пе</w:t>
      </w:r>
      <w:r>
        <w:rPr>
          <w:sz w:val="28"/>
          <w:szCs w:val="28"/>
          <w:shd w:val="clear" w:color="auto" w:fill="FFFFFF"/>
          <w:lang w:val="uk-UA"/>
        </w:rPr>
        <w:t>ребувають у складних життєвих обставинах, у тому числі дітей, які постраждали від жорстокого поводження,</w:t>
      </w:r>
      <w:r>
        <w:rPr>
          <w:sz w:val="28"/>
          <w:szCs w:val="28"/>
          <w:lang w:val="uk-UA" w:eastAsia="uk-UA"/>
        </w:rPr>
        <w:t xml:space="preserve">   діючи виключно в інтересах дитини, </w:t>
      </w:r>
    </w:p>
    <w:p w:rsidR="00D3137B" w:rsidRDefault="00D3137B">
      <w:pPr>
        <w:jc w:val="both"/>
        <w:rPr>
          <w:sz w:val="28"/>
          <w:szCs w:val="28"/>
          <w:lang w:val="uk-UA"/>
        </w:rPr>
      </w:pPr>
    </w:p>
    <w:p w:rsidR="00D3137B" w:rsidRDefault="00D559E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:rsidR="00D3137B" w:rsidRDefault="00D3137B">
      <w:pPr>
        <w:jc w:val="center"/>
        <w:rPr>
          <w:b/>
          <w:bCs/>
          <w:sz w:val="28"/>
          <w:szCs w:val="28"/>
          <w:lang w:val="uk-UA"/>
        </w:rPr>
      </w:pPr>
    </w:p>
    <w:p w:rsidR="00D3137B" w:rsidRDefault="00D559E9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Визнати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неналежн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своїх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батьківських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Г</w:t>
      </w:r>
      <w:r w:rsidRPr="00D559E9">
        <w:rPr>
          <w:rFonts w:ascii="Times New Roman" w:hAnsi="Times New Roman"/>
          <w:sz w:val="28"/>
          <w:szCs w:val="28"/>
          <w:highlight w:val="black"/>
          <w:lang w:val="uk-UA" w:eastAsia="ru-RU"/>
        </w:rPr>
        <w:t>РИНЧУКОМ</w:t>
      </w:r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Павлом Павловичем, жителем с. </w:t>
      </w:r>
      <w:proofErr w:type="spellStart"/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Давидівка</w:t>
      </w:r>
      <w:proofErr w:type="spellEnd"/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вул</w:t>
      </w:r>
      <w:proofErr w:type="spellEnd"/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. Центральна, буд. 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малолітнього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З</w:t>
      </w:r>
      <w:r w:rsidRPr="00D559E9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ЛЕПЧУКА </w:t>
      </w:r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Максима Павловича, </w:t>
      </w:r>
      <w:r w:rsidRPr="00D559E9">
        <w:rPr>
          <w:rFonts w:ascii="Times New Roman" w:hAnsi="Times New Roman"/>
          <w:bCs/>
          <w:sz w:val="28"/>
          <w:szCs w:val="28"/>
          <w:highlight w:val="black"/>
        </w:rPr>
        <w:t xml:space="preserve">15.12.2016 </w:t>
      </w:r>
      <w:proofErr w:type="spellStart"/>
      <w:r w:rsidRPr="00D559E9">
        <w:rPr>
          <w:rFonts w:ascii="Times New Roman" w:hAnsi="Times New Roman"/>
          <w:bCs/>
          <w:sz w:val="28"/>
          <w:szCs w:val="28"/>
          <w:highlight w:val="black"/>
        </w:rPr>
        <w:t>р.</w:t>
      </w:r>
      <w:proofErr w:type="gramStart"/>
      <w:r w:rsidRPr="00D559E9">
        <w:rPr>
          <w:rFonts w:ascii="Times New Roman" w:hAnsi="Times New Roman"/>
          <w:bCs/>
          <w:sz w:val="28"/>
          <w:szCs w:val="28"/>
          <w:highlight w:val="black"/>
        </w:rPr>
        <w:t>н</w:t>
      </w:r>
      <w:proofErr w:type="spellEnd"/>
      <w:proofErr w:type="gramEnd"/>
      <w:r w:rsidRPr="00D559E9">
        <w:rPr>
          <w:rFonts w:ascii="Times New Roman" w:hAnsi="Times New Roman"/>
          <w:bCs/>
          <w:sz w:val="28"/>
          <w:szCs w:val="28"/>
          <w:highlight w:val="black"/>
        </w:rPr>
        <w:t>.</w:t>
      </w:r>
    </w:p>
    <w:p w:rsidR="00D3137B" w:rsidRDefault="00D559E9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Доручити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Служ</w:t>
      </w:r>
      <w:r>
        <w:rPr>
          <w:rFonts w:ascii="Times New Roman" w:hAnsi="Times New Roman"/>
          <w:sz w:val="28"/>
          <w:szCs w:val="28"/>
          <w:lang w:val="uk-UA" w:eastAsia="ru-RU"/>
        </w:rPr>
        <w:t>бі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справах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поставити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малолітнього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9E9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ЗЛЕПЧУКА </w:t>
      </w:r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Максима Павловича, 1</w:t>
      </w:r>
      <w:r w:rsidRPr="00D559E9">
        <w:rPr>
          <w:rFonts w:ascii="Times New Roman" w:hAnsi="Times New Roman"/>
          <w:sz w:val="28"/>
          <w:szCs w:val="28"/>
          <w:highlight w:val="black"/>
          <w:lang w:val="uk-UA" w:eastAsia="ru-RU"/>
        </w:rPr>
        <w:t>5</w:t>
      </w:r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.12.2017 </w:t>
      </w:r>
      <w:proofErr w:type="spellStart"/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D559E9">
        <w:rPr>
          <w:rFonts w:ascii="Times New Roman" w:hAnsi="Times New Roman"/>
          <w:sz w:val="28"/>
          <w:szCs w:val="28"/>
          <w:highlight w:val="black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облік,</w:t>
      </w:r>
      <w:r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дитину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</w:t>
      </w:r>
      <w:r>
        <w:rPr>
          <w:rFonts w:ascii="Times New Roman" w:hAnsi="Times New Roman"/>
          <w:sz w:val="28"/>
          <w:szCs w:val="28"/>
          <w:lang w:eastAsia="ru-RU"/>
        </w:rPr>
        <w:t>ребуває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складних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життєвих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обставинах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жорстокого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поводження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137B" w:rsidRDefault="00D559E9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Попередити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59E9">
        <w:rPr>
          <w:rFonts w:ascii="Times New Roman" w:hAnsi="Times New Roman"/>
          <w:bCs/>
          <w:sz w:val="28"/>
          <w:szCs w:val="28"/>
          <w:highlight w:val="black"/>
        </w:rPr>
        <w:t>Г</w:t>
      </w:r>
      <w:r w:rsidRPr="00D559E9">
        <w:rPr>
          <w:rFonts w:ascii="Times New Roman" w:hAnsi="Times New Roman"/>
          <w:bCs/>
          <w:sz w:val="28"/>
          <w:szCs w:val="28"/>
          <w:highlight w:val="black"/>
          <w:lang w:val="uk-UA"/>
        </w:rPr>
        <w:t>РИНЧУКА</w:t>
      </w:r>
      <w:r w:rsidRPr="00D559E9">
        <w:rPr>
          <w:rFonts w:ascii="Times New Roman" w:hAnsi="Times New Roman"/>
          <w:bCs/>
          <w:sz w:val="28"/>
          <w:szCs w:val="28"/>
          <w:highlight w:val="black"/>
        </w:rPr>
        <w:t xml:space="preserve"> П.П.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Cs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bCs/>
          <w:sz w:val="28"/>
          <w:szCs w:val="28"/>
        </w:rPr>
        <w:t>належного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дитини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недопущення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майбутньому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психологічного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з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bCs/>
          <w:sz w:val="28"/>
          <w:szCs w:val="28"/>
        </w:rPr>
        <w:t>залишення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дитини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bCs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іклування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3137B" w:rsidRDefault="00D559E9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першого заступника міського голови Ігоря БЕЛЕНЧУКА.</w:t>
      </w:r>
    </w:p>
    <w:p w:rsidR="00D3137B" w:rsidRDefault="00D3137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3137B" w:rsidRDefault="00D3137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3137B" w:rsidRDefault="00D559E9">
      <w:pPr>
        <w:pStyle w:val="20"/>
        <w:spacing w:after="0" w:line="240" w:lineRule="auto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:rsidR="00D3137B" w:rsidRDefault="00D3137B">
      <w:pPr>
        <w:pStyle w:val="2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3137B" w:rsidRDefault="00D3137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D3137B" w:rsidRDefault="00D3137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:rsidR="00D3137B" w:rsidRDefault="00D3137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:rsidR="00D3137B" w:rsidRDefault="00D3137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:rsidR="00D3137B" w:rsidRDefault="00D3137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організаційної та к</w:t>
      </w:r>
      <w:r>
        <w:rPr>
          <w:rFonts w:ascii="Times New Roman" w:hAnsi="Times New Roman"/>
          <w:sz w:val="28"/>
          <w:szCs w:val="28"/>
          <w:lang w:val="uk-UA"/>
        </w:rPr>
        <w:t xml:space="preserve">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:rsidR="00D3137B" w:rsidRDefault="00D3137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37B" w:rsidRDefault="00D559E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D3137B" w:rsidRDefault="00D559E9">
      <w:pPr>
        <w:pStyle w:val="a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:rsidR="00D3137B" w:rsidRDefault="00D3137B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D3137B" w:rsidRDefault="00D3137B">
      <w:pPr>
        <w:ind w:firstLine="709"/>
        <w:jc w:val="both"/>
      </w:pPr>
    </w:p>
    <w:p w:rsidR="00D3137B" w:rsidRDefault="00D3137B">
      <w:pPr>
        <w:jc w:val="both"/>
        <w:rPr>
          <w:szCs w:val="28"/>
          <w:lang w:val="uk-UA"/>
        </w:rPr>
      </w:pPr>
    </w:p>
    <w:p w:rsidR="00D3137B" w:rsidRDefault="00D3137B">
      <w:pPr>
        <w:jc w:val="both"/>
        <w:rPr>
          <w:szCs w:val="28"/>
          <w:lang w:val="uk-UA"/>
        </w:rPr>
      </w:pPr>
    </w:p>
    <w:p w:rsidR="00D3137B" w:rsidRDefault="00D3137B">
      <w:pPr>
        <w:jc w:val="both"/>
        <w:rPr>
          <w:szCs w:val="28"/>
          <w:lang w:val="uk-UA"/>
        </w:rPr>
      </w:pPr>
    </w:p>
    <w:p w:rsidR="00D3137B" w:rsidRDefault="00D559E9">
      <w:pPr>
        <w:spacing w:after="241"/>
        <w:ind w:left="708" w:right="20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     </w:t>
      </w:r>
    </w:p>
    <w:p w:rsidR="00D3137B" w:rsidRDefault="00D3137B">
      <w:pPr>
        <w:spacing w:after="241"/>
        <w:ind w:left="708" w:right="20" w:firstLine="708"/>
        <w:jc w:val="both"/>
        <w:rPr>
          <w:lang w:val="uk-UA" w:eastAsia="uk-UA"/>
        </w:rPr>
      </w:pPr>
    </w:p>
    <w:p w:rsidR="00D3137B" w:rsidRDefault="00D3137B">
      <w:pPr>
        <w:spacing w:after="241"/>
        <w:ind w:left="708" w:right="20" w:firstLine="708"/>
        <w:jc w:val="both"/>
        <w:rPr>
          <w:lang w:val="uk-UA" w:eastAsia="uk-UA"/>
        </w:rPr>
      </w:pPr>
    </w:p>
    <w:p w:rsidR="00D3137B" w:rsidRDefault="00D3137B">
      <w:pPr>
        <w:spacing w:after="241"/>
        <w:ind w:left="708" w:right="20" w:firstLine="708"/>
        <w:jc w:val="both"/>
        <w:rPr>
          <w:lang w:val="uk-UA" w:eastAsia="uk-UA"/>
        </w:rPr>
      </w:pPr>
    </w:p>
    <w:p w:rsidR="00D3137B" w:rsidRDefault="00D3137B">
      <w:pPr>
        <w:jc w:val="both"/>
        <w:rPr>
          <w:szCs w:val="28"/>
          <w:lang w:val="uk-UA"/>
        </w:rPr>
      </w:pPr>
    </w:p>
    <w:sectPr w:rsidR="00D3137B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BA"/>
    <w:multiLevelType w:val="multilevel"/>
    <w:tmpl w:val="3F96A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25BB5"/>
    <w:multiLevelType w:val="multilevel"/>
    <w:tmpl w:val="05861F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B"/>
    <w:rsid w:val="00D3137B"/>
    <w:rsid w:val="00D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EB19ED"/>
  </w:style>
  <w:style w:type="character" w:customStyle="1" w:styleId="2">
    <w:name w:val="Основной текст с отступом 2 Знак"/>
    <w:basedOn w:val="a0"/>
    <w:link w:val="2"/>
    <w:qFormat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EB19ED"/>
    <w:rPr>
      <w:rFonts w:cs="Times New Roman"/>
    </w:rPr>
  </w:style>
  <w:style w:type="paragraph" w:styleId="20">
    <w:name w:val="Body Text Indent 2"/>
    <w:basedOn w:val="a"/>
    <w:unhideWhenUsed/>
    <w:qFormat/>
    <w:rsid w:val="00EB19ED"/>
    <w:pPr>
      <w:widowControl/>
      <w:suppressAutoHyphens w:val="0"/>
      <w:spacing w:after="120" w:line="480" w:lineRule="auto"/>
      <w:ind w:left="283"/>
    </w:pPr>
    <w:rPr>
      <w:lang w:val="uk-UA" w:eastAsia="ru-RU"/>
    </w:rPr>
  </w:style>
  <w:style w:type="paragraph" w:styleId="a9">
    <w:name w:val="List Paragraph"/>
    <w:basedOn w:val="a"/>
    <w:uiPriority w:val="34"/>
    <w:qFormat/>
    <w:rsid w:val="00EB19ED"/>
    <w:pPr>
      <w:widowControl/>
      <w:suppressAutoHyphens w:val="0"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9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EB19ED"/>
  </w:style>
  <w:style w:type="character" w:customStyle="1" w:styleId="2">
    <w:name w:val="Основной текст с отступом 2 Знак"/>
    <w:basedOn w:val="a0"/>
    <w:link w:val="2"/>
    <w:qFormat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EB19ED"/>
    <w:rPr>
      <w:rFonts w:cs="Times New Roman"/>
    </w:rPr>
  </w:style>
  <w:style w:type="paragraph" w:styleId="20">
    <w:name w:val="Body Text Indent 2"/>
    <w:basedOn w:val="a"/>
    <w:unhideWhenUsed/>
    <w:qFormat/>
    <w:rsid w:val="00EB19ED"/>
    <w:pPr>
      <w:widowControl/>
      <w:suppressAutoHyphens w:val="0"/>
      <w:spacing w:after="120" w:line="480" w:lineRule="auto"/>
      <w:ind w:left="283"/>
    </w:pPr>
    <w:rPr>
      <w:lang w:val="uk-UA" w:eastAsia="ru-RU"/>
    </w:rPr>
  </w:style>
  <w:style w:type="paragraph" w:styleId="a9">
    <w:name w:val="List Paragraph"/>
    <w:basedOn w:val="a"/>
    <w:uiPriority w:val="34"/>
    <w:qFormat/>
    <w:rsid w:val="00EB19ED"/>
    <w:pPr>
      <w:widowControl/>
      <w:suppressAutoHyphens w:val="0"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9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</cp:lastModifiedBy>
  <cp:revision>14</cp:revision>
  <cp:lastPrinted>2023-07-17T18:04:00Z</cp:lastPrinted>
  <dcterms:created xsi:type="dcterms:W3CDTF">2023-04-28T05:58:00Z</dcterms:created>
  <dcterms:modified xsi:type="dcterms:W3CDTF">2023-07-19T10:24:00Z</dcterms:modified>
  <dc:language>uk-UA</dc:language>
</cp:coreProperties>
</file>