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B2CCC" w14:textId="240CD326" w:rsidR="00531F5E" w:rsidRPr="00531F5E" w:rsidRDefault="00531F5E" w:rsidP="00531F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31F5E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</w:t>
      </w:r>
      <w:r w:rsidRPr="00531F5E">
        <w:rPr>
          <w:rFonts w:ascii="Times New Roman" w:hAnsi="Times New Roman"/>
          <w:b/>
          <w:sz w:val="20"/>
          <w:szCs w:val="20"/>
          <w:lang w:val="ru-RU" w:eastAsia="ru-RU"/>
        </w:rPr>
        <w:t xml:space="preserve">                                                </w:t>
      </w:r>
      <w:r w:rsidRPr="00531F5E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531F5E">
        <w:rPr>
          <w:rFonts w:ascii="Times New Roman" w:hAnsi="Times New Roman"/>
          <w:b/>
          <w:sz w:val="20"/>
          <w:szCs w:val="20"/>
          <w:lang w:val="ru-RU" w:eastAsia="ru-RU"/>
        </w:rPr>
        <w:t xml:space="preserve">   </w:t>
      </w:r>
      <w:r w:rsidRPr="00531F5E">
        <w:rPr>
          <w:rFonts w:ascii="Times New Roman" w:hAnsi="Times New Roman"/>
          <w:b/>
          <w:sz w:val="20"/>
          <w:szCs w:val="20"/>
          <w:lang w:eastAsia="ru-RU"/>
        </w:rPr>
        <w:t xml:space="preserve">Додаток </w:t>
      </w:r>
      <w:r w:rsidR="00065C35">
        <w:rPr>
          <w:rFonts w:ascii="Times New Roman" w:hAnsi="Times New Roman"/>
          <w:b/>
          <w:sz w:val="20"/>
          <w:szCs w:val="20"/>
          <w:lang w:eastAsia="ru-RU"/>
        </w:rPr>
        <w:t>2</w:t>
      </w:r>
    </w:p>
    <w:p w14:paraId="225282B3" w14:textId="77777777" w:rsidR="00531F5E" w:rsidRPr="00531F5E" w:rsidRDefault="00531F5E" w:rsidP="00531F5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F5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</w:t>
      </w:r>
      <w:r w:rsidRPr="00531F5E">
        <w:rPr>
          <w:rFonts w:ascii="Times New Roman" w:hAnsi="Times New Roman"/>
          <w:sz w:val="20"/>
          <w:szCs w:val="20"/>
          <w:lang w:eastAsia="ru-RU"/>
        </w:rPr>
        <w:t xml:space="preserve"> до рішення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531F5E">
        <w:rPr>
          <w:rFonts w:ascii="Times New Roman" w:hAnsi="Times New Roman"/>
          <w:sz w:val="20"/>
          <w:szCs w:val="20"/>
          <w:lang w:val="en-US" w:eastAsia="ru-RU"/>
        </w:rPr>
        <w:t>LIV</w:t>
      </w:r>
      <w:r w:rsidRPr="00531F5E">
        <w:rPr>
          <w:rFonts w:ascii="Times New Roman" w:hAnsi="Times New Roman"/>
          <w:sz w:val="20"/>
          <w:szCs w:val="20"/>
          <w:lang w:eastAsia="ru-RU"/>
        </w:rPr>
        <w:t xml:space="preserve"> позачергової сесії  </w:t>
      </w:r>
    </w:p>
    <w:p w14:paraId="526CD8C7" w14:textId="77777777" w:rsidR="00531F5E" w:rsidRPr="00531F5E" w:rsidRDefault="00531F5E" w:rsidP="00531F5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F5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</w:t>
      </w:r>
      <w:r w:rsidRPr="00531F5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        </w:t>
      </w:r>
      <w:r w:rsidRPr="00531F5E">
        <w:rPr>
          <w:rFonts w:ascii="Times New Roman" w:hAnsi="Times New Roman"/>
          <w:sz w:val="20"/>
          <w:szCs w:val="20"/>
          <w:lang w:eastAsia="ru-RU"/>
        </w:rPr>
        <w:t>Сторожинецької міської ради</w:t>
      </w:r>
    </w:p>
    <w:p w14:paraId="34C53CA2" w14:textId="77777777" w:rsidR="00531F5E" w:rsidRPr="00531F5E" w:rsidRDefault="00531F5E" w:rsidP="00531F5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F5E">
        <w:rPr>
          <w:rFonts w:ascii="Times New Roman" w:hAnsi="Times New Roman"/>
          <w:sz w:val="20"/>
          <w:szCs w:val="20"/>
          <w:lang w:eastAsia="ru-RU"/>
        </w:rPr>
        <w:t xml:space="preserve">                              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      </w:t>
      </w:r>
      <w:r w:rsidRPr="00531F5E">
        <w:rPr>
          <w:rFonts w:ascii="Times New Roman" w:hAnsi="Times New Roman"/>
          <w:sz w:val="20"/>
          <w:szCs w:val="20"/>
          <w:lang w:val="en-US" w:eastAsia="ru-RU"/>
        </w:rPr>
        <w:t>VIII</w:t>
      </w:r>
      <w:r w:rsidRPr="00531F5E">
        <w:rPr>
          <w:rFonts w:ascii="Times New Roman" w:hAnsi="Times New Roman"/>
          <w:sz w:val="20"/>
          <w:szCs w:val="20"/>
          <w:lang w:eastAsia="ru-RU"/>
        </w:rPr>
        <w:t xml:space="preserve"> скликання</w:t>
      </w:r>
    </w:p>
    <w:p w14:paraId="0DB3F3BD" w14:textId="35F079DE" w:rsidR="00531F5E" w:rsidRPr="00531F5E" w:rsidRDefault="00531F5E" w:rsidP="00531F5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31F5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                   </w:t>
      </w:r>
      <w:r w:rsidRPr="00531F5E">
        <w:rPr>
          <w:rFonts w:ascii="Times New Roman" w:hAnsi="Times New Roman"/>
          <w:sz w:val="20"/>
          <w:szCs w:val="20"/>
          <w:lang w:eastAsia="ru-RU"/>
        </w:rPr>
        <w:t xml:space="preserve">від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>1</w:t>
      </w:r>
      <w:r w:rsidRPr="00065C35">
        <w:rPr>
          <w:rFonts w:ascii="Times New Roman" w:hAnsi="Times New Roman"/>
          <w:sz w:val="20"/>
          <w:szCs w:val="20"/>
          <w:lang w:val="ru-RU" w:eastAsia="ru-RU"/>
        </w:rPr>
        <w:t>9</w:t>
      </w:r>
      <w:r>
        <w:rPr>
          <w:rFonts w:ascii="Times New Roman" w:hAnsi="Times New Roman"/>
          <w:sz w:val="20"/>
          <w:szCs w:val="20"/>
          <w:lang w:eastAsia="ru-RU"/>
        </w:rPr>
        <w:t>.12.</w:t>
      </w:r>
      <w:r w:rsidRPr="00531F5E">
        <w:rPr>
          <w:rFonts w:ascii="Times New Roman" w:hAnsi="Times New Roman"/>
          <w:sz w:val="20"/>
          <w:szCs w:val="20"/>
          <w:lang w:eastAsia="ru-RU"/>
        </w:rPr>
        <w:t xml:space="preserve">2025 року № </w:t>
      </w:r>
      <w:r w:rsidR="00216F22">
        <w:rPr>
          <w:rFonts w:ascii="Times New Roman" w:hAnsi="Times New Roman"/>
          <w:sz w:val="20"/>
          <w:szCs w:val="20"/>
          <w:lang w:eastAsia="ru-RU"/>
        </w:rPr>
        <w:t>349</w:t>
      </w:r>
      <w:bookmarkStart w:id="0" w:name="_GoBack"/>
      <w:bookmarkEnd w:id="0"/>
      <w:r w:rsidRPr="00531F5E">
        <w:rPr>
          <w:rFonts w:ascii="Times New Roman" w:hAnsi="Times New Roman"/>
          <w:sz w:val="20"/>
          <w:szCs w:val="20"/>
          <w:lang w:eastAsia="ru-RU"/>
        </w:rPr>
        <w:t>-54 /2025</w:t>
      </w:r>
    </w:p>
    <w:p w14:paraId="44BFB047" w14:textId="77777777" w:rsidR="00DD3C15" w:rsidRDefault="00DD3C15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8DA6F49" w14:textId="77777777" w:rsidR="00DD3C15" w:rsidRDefault="00DD3C15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EEBEEAE" w14:textId="77777777" w:rsidR="00DD3C15" w:rsidRDefault="00DD3C15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C3054A9" w14:textId="77777777" w:rsidR="00DD3C15" w:rsidRPr="00452E73" w:rsidRDefault="00DD3C15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КАЛЬКУЛЯЦІЯ</w:t>
      </w:r>
    </w:p>
    <w:p w14:paraId="652CD439" w14:textId="77777777" w:rsidR="00DD3C15" w:rsidRPr="00452E73" w:rsidRDefault="00DD3C15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платні соціальні послуги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, які надаються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03D6803A" w14:textId="616AB220" w:rsidR="00DD3C15" w:rsidRDefault="00531F5E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</w:t>
      </w:r>
      <w:r w:rsidR="00DD3C15">
        <w:rPr>
          <w:rFonts w:ascii="Times New Roman" w:hAnsi="Times New Roman"/>
          <w:b/>
          <w:color w:val="000000"/>
          <w:sz w:val="28"/>
          <w:szCs w:val="28"/>
          <w:lang w:eastAsia="ru-RU"/>
        </w:rPr>
        <w:t>омунальним некомерційним підприємством</w:t>
      </w:r>
    </w:p>
    <w:p w14:paraId="5701EBAA" w14:textId="77777777" w:rsidR="00DD3C15" w:rsidRPr="00452E73" w:rsidRDefault="00DD3C15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«Центр надання соціальних послуг» Сторожинецької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міської ради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Чернівецького району Чернівецької області на 2026 рік</w:t>
      </w:r>
    </w:p>
    <w:p w14:paraId="7FBAB43E" w14:textId="77777777" w:rsidR="00DD3C15" w:rsidRPr="00452E73" w:rsidRDefault="00DD3C15" w:rsidP="00E1305F">
      <w:pPr>
        <w:spacing w:after="0" w:line="240" w:lineRule="auto"/>
        <w:jc w:val="center"/>
        <w:rPr>
          <w:rFonts w:ascii="Times New Roman" w:hAnsi="Times New Roman"/>
          <w:b/>
          <w:color w:val="0000FF"/>
          <w:sz w:val="16"/>
          <w:szCs w:val="16"/>
          <w:lang w:eastAsia="ru-RU"/>
        </w:rPr>
      </w:pPr>
    </w:p>
    <w:p w14:paraId="38A1A669" w14:textId="77777777" w:rsidR="00DD3C15" w:rsidRDefault="00DD3C15" w:rsidP="00594383">
      <w:pPr>
        <w:pStyle w:val="a7"/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</w:t>
      </w:r>
      <w:r w:rsidRPr="00594383">
        <w:rPr>
          <w:rFonts w:ascii="Times New Roman" w:hAnsi="Times New Roman"/>
          <w:b/>
          <w:sz w:val="28"/>
          <w:szCs w:val="28"/>
        </w:rPr>
        <w:t>Платн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соціальн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послуг</w:t>
      </w:r>
      <w:r>
        <w:rPr>
          <w:rFonts w:ascii="Times New Roman" w:hAnsi="Times New Roman"/>
          <w:b/>
          <w:sz w:val="28"/>
          <w:szCs w:val="28"/>
        </w:rPr>
        <w:t xml:space="preserve">а  - «Догляд вдома» </w:t>
      </w:r>
    </w:p>
    <w:p w14:paraId="2C79D599" w14:textId="77777777" w:rsidR="00DD3C15" w:rsidRPr="00594383" w:rsidRDefault="00DD3C15" w:rsidP="00594383">
      <w:pPr>
        <w:pStyle w:val="a7"/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(відділення соціальних послуг за місцем проживання)</w:t>
      </w:r>
    </w:p>
    <w:p w14:paraId="5904250C" w14:textId="77777777" w:rsidR="00DD3C15" w:rsidRDefault="00DD3C15" w:rsidP="00700A2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0F0E2EBB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Одиниця виміру:</w:t>
      </w: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1людино-година</w:t>
      </w:r>
    </w:p>
    <w:p w14:paraId="2E236898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277420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Вартість надання соціальної послуги протягом 1 людино-години:</w:t>
      </w:r>
    </w:p>
    <w:p w14:paraId="1F704C96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b/>
          <w:color w:val="000000"/>
          <w:sz w:val="24"/>
          <w:szCs w:val="24"/>
          <w:lang w:eastAsia="ru-RU"/>
        </w:rPr>
        <w:t>ВП = ПВ+ЧАВ</w:t>
      </w:r>
    </w:p>
    <w:p w14:paraId="3236E744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ВП – вартість послуги;</w:t>
      </w:r>
    </w:p>
    <w:p w14:paraId="7F52EE32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ПВ – прямі витрати;</w:t>
      </w:r>
    </w:p>
    <w:p w14:paraId="2B88F3D8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ЧАВ – частка  адміністративних витрат, яка враховується при визначенні вартості соціальної послуги;</w:t>
      </w:r>
    </w:p>
    <w:p w14:paraId="3FFF6CBA" w14:textId="77777777" w:rsidR="00DD3C15" w:rsidRPr="00452E73" w:rsidRDefault="00DD3C15" w:rsidP="00700A2B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u w:val="single"/>
          <w:lang w:eastAsia="ru-RU"/>
        </w:rPr>
      </w:pPr>
      <w:r w:rsidRPr="00277420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Прямі витрати: </w:t>
      </w:r>
      <w:r w:rsidRPr="00277420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ПВ = (ЗПЄВ + ПТРП + ІП) : РД: НТРД</w:t>
      </w:r>
    </w:p>
    <w:p w14:paraId="44FAEB72" w14:textId="77777777" w:rsidR="00DD3C15" w:rsidRPr="00452E73" w:rsidRDefault="00DD3C15" w:rsidP="0027742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прямі витрати;</w:t>
      </w:r>
    </w:p>
    <w:p w14:paraId="69274004" w14:textId="77777777" w:rsidR="00DD3C15" w:rsidRPr="00452E73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ЗПЄВ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і єдиний внесок на загальнообов’язкове державне соціальне страхування основного та допоміжного персоналу;</w:t>
      </w:r>
    </w:p>
    <w:p w14:paraId="21CFBDDC" w14:textId="77777777" w:rsidR="00DD3C15" w:rsidRPr="00452E73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ПТРП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придбання товарів, робіт і послуг, безпосередньо пов’язаних із наданням соціальної послуги;</w:t>
      </w:r>
    </w:p>
    <w:p w14:paraId="39B363AF" w14:textId="77777777" w:rsidR="00DD3C15" w:rsidRPr="00452E73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ІПВ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інші прямі витрати;</w:t>
      </w:r>
    </w:p>
    <w:p w14:paraId="32040458" w14:textId="77777777" w:rsidR="00DD3C15" w:rsidRPr="00452E73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>РД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– кількість робочих днів на </w:t>
      </w:r>
      <w:r>
        <w:rPr>
          <w:rFonts w:ascii="Times New Roman" w:hAnsi="Times New Roman"/>
          <w:sz w:val="24"/>
          <w:szCs w:val="24"/>
          <w:lang w:eastAsia="ru-RU"/>
        </w:rPr>
        <w:t xml:space="preserve">2026 </w:t>
      </w:r>
      <w:r w:rsidRPr="00452E73">
        <w:rPr>
          <w:rFonts w:ascii="Times New Roman" w:hAnsi="Times New Roman"/>
          <w:sz w:val="24"/>
          <w:szCs w:val="24"/>
          <w:lang w:eastAsia="ru-RU"/>
        </w:rPr>
        <w:t>рік</w:t>
      </w:r>
      <w:r>
        <w:rPr>
          <w:rFonts w:ascii="Times New Roman" w:hAnsi="Times New Roman"/>
          <w:sz w:val="24"/>
          <w:szCs w:val="24"/>
          <w:lang w:eastAsia="ru-RU"/>
        </w:rPr>
        <w:t xml:space="preserve"> (в умовах військового стану)</w:t>
      </w:r>
      <w:r w:rsidRPr="00452E73">
        <w:rPr>
          <w:rFonts w:ascii="Times New Roman" w:hAnsi="Times New Roman"/>
          <w:sz w:val="24"/>
          <w:szCs w:val="24"/>
          <w:lang w:eastAsia="ru-RU"/>
        </w:rPr>
        <w:t>;</w:t>
      </w:r>
    </w:p>
    <w:p w14:paraId="5F2780A7" w14:textId="77777777" w:rsidR="00DD3C15" w:rsidRPr="00452E73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>НТРД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– норма тривалості робочого дня в годинах.</w:t>
      </w:r>
    </w:p>
    <w:p w14:paraId="097F7AF6" w14:textId="77777777" w:rsidR="00DD3C15" w:rsidRPr="00013DC5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13DC5">
        <w:rPr>
          <w:rFonts w:ascii="Times New Roman" w:hAnsi="Times New Roman"/>
          <w:b/>
          <w:sz w:val="28"/>
          <w:szCs w:val="28"/>
          <w:lang w:eastAsia="ru-RU"/>
        </w:rPr>
        <w:t>Прямі витрати:</w:t>
      </w:r>
    </w:p>
    <w:p w14:paraId="7A9CDF3E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u w:val="single"/>
          <w:lang w:eastAsia="ru-RU"/>
        </w:rPr>
        <w:t>витрати на оплату праці</w:t>
      </w:r>
    </w:p>
    <w:tbl>
      <w:tblPr>
        <w:tblW w:w="9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7"/>
        <w:gridCol w:w="5804"/>
        <w:gridCol w:w="1295"/>
        <w:gridCol w:w="2210"/>
      </w:tblGrid>
      <w:tr w:rsidR="00DD3C15" w:rsidRPr="00465E0C" w14:paraId="7FB315C2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D5058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7045DE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351FE7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Розмір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грн.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15BAFA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Витрати на рік, грн.</w:t>
            </w:r>
          </w:p>
        </w:tc>
      </w:tr>
      <w:tr w:rsidR="00DD3C15" w:rsidRPr="00465E0C" w14:paraId="28525CA1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6A6F2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4F41F1" w14:textId="77777777" w:rsidR="00DD3C15" w:rsidRPr="00452E73" w:rsidRDefault="00DD3C15" w:rsidP="00E1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Середня заробітна плата соціального робітника у 2026р.,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A1A4F4" w14:textId="77777777" w:rsidR="00DD3C15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8710,25</w:t>
            </w:r>
          </w:p>
          <w:p w14:paraId="7641D56A" w14:textId="77777777" w:rsidR="00DD3C15" w:rsidRPr="00452E7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54D3A" w14:textId="77777777" w:rsidR="00DD3C15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104523,00</w:t>
            </w:r>
          </w:p>
          <w:p w14:paraId="1E907E84" w14:textId="77777777" w:rsidR="00DD3C15" w:rsidRPr="00452E73" w:rsidRDefault="00DD3C15" w:rsidP="00957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C15" w:rsidRPr="00465E0C" w14:paraId="29542EE1" w14:textId="77777777" w:rsidTr="00E1305F">
        <w:trPr>
          <w:trHeight w:val="4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B85BAF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A2488E" w14:textId="77777777" w:rsidR="00DD3C15" w:rsidRPr="00452E73" w:rsidRDefault="00DD3C15" w:rsidP="00E1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Щорічна матеріальна допомога на оздоровлення в розмірі посадового окладу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C62C5B" w14:textId="77777777" w:rsidR="00DD3C15" w:rsidRPr="00452E7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5032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A05E73" w14:textId="77777777" w:rsidR="00DD3C15" w:rsidRPr="00452E7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5032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,00 </w:t>
            </w:r>
          </w:p>
        </w:tc>
      </w:tr>
      <w:tr w:rsidR="00DD3C15" w:rsidRPr="00465E0C" w14:paraId="0B9AC030" w14:textId="77777777" w:rsidTr="000E26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97440F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1AB084" w14:textId="77777777" w:rsidR="00DD3C15" w:rsidRPr="00452E73" w:rsidRDefault="00DD3C15" w:rsidP="00E1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Усього заробітна 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F29337" w14:textId="77777777" w:rsidR="00DD3C15" w:rsidRPr="00452E7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687F5" w14:textId="77777777" w:rsidR="00DD3C15" w:rsidRPr="00452E7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109555,00</w:t>
            </w:r>
          </w:p>
        </w:tc>
      </w:tr>
      <w:tr w:rsidR="00DD3C15" w:rsidRPr="00465E0C" w14:paraId="147DA91A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CBA06B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5FE72" w14:textId="77777777" w:rsidR="00DD3C15" w:rsidRPr="00452E73" w:rsidRDefault="00DD3C15" w:rsidP="00E1305F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Єдиний соціальний внесок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8EF92A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22 % від ряд.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F97802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109555,00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22% =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24102,10</w:t>
            </w:r>
          </w:p>
        </w:tc>
      </w:tr>
      <w:tr w:rsidR="00DD3C15" w:rsidRPr="00465E0C" w14:paraId="3A4832D3" w14:textId="77777777" w:rsidTr="000E26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CD0767" w14:textId="77777777" w:rsidR="00DD3C15" w:rsidRPr="00E1305F" w:rsidRDefault="00DD3C15" w:rsidP="00E1305F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A1B80C" w14:textId="77777777" w:rsidR="00DD3C15" w:rsidRPr="00957FD3" w:rsidRDefault="00DD3C15" w:rsidP="00957FD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957FD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0" w:type="auto"/>
            <w:tcBorders>
              <w:bottom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1E7A56" w14:textId="77777777" w:rsidR="00DD3C15" w:rsidRPr="00957FD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133657,10</w:t>
            </w:r>
          </w:p>
        </w:tc>
      </w:tr>
    </w:tbl>
    <w:p w14:paraId="7ED28C9C" w14:textId="77777777" w:rsidR="00DD3C15" w:rsidRPr="00013DC5" w:rsidRDefault="00DD3C15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5705B">
        <w:rPr>
          <w:rFonts w:ascii="Times New Roman" w:hAnsi="Times New Roman"/>
          <w:b/>
          <w:color w:val="000000"/>
          <w:sz w:val="28"/>
          <w:szCs w:val="28"/>
          <w:lang w:eastAsia="ru-RU"/>
        </w:rPr>
        <w:t>ПВ = (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133657,10</w:t>
      </w:r>
      <w:r w:rsidRPr="009570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грн.) : 261 : 8 =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64,01</w:t>
      </w:r>
      <w:r w:rsidRPr="0095705B">
        <w:rPr>
          <w:rFonts w:ascii="Times New Roman" w:hAnsi="Times New Roman"/>
          <w:b/>
          <w:bCs/>
          <w:sz w:val="28"/>
          <w:szCs w:val="28"/>
          <w:lang w:eastAsia="ru-RU"/>
        </w:rPr>
        <w:t>грн.</w:t>
      </w:r>
    </w:p>
    <w:p w14:paraId="6E693335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частка  адміністративних витрат, яка враховується при визначенні вартості соціальної послуги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ЧАВ = </w:t>
      </w:r>
      <w:r w:rsidRPr="00452E73">
        <w:rPr>
          <w:rFonts w:ascii="Times New Roman" w:hAnsi="Times New Roman"/>
          <w:b/>
          <w:bCs/>
          <w:i/>
          <w:sz w:val="24"/>
          <w:szCs w:val="24"/>
          <w:lang w:eastAsia="ru-RU"/>
        </w:rPr>
        <w:t>АВ х КРАВ : КД</w:t>
      </w:r>
    </w:p>
    <w:p w14:paraId="54DE5FE1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lastRenderedPageBreak/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ЧАВ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частка адміністративних витрат, яка враховується при визначенні вартості соціальної послуги;</w:t>
      </w:r>
    </w:p>
    <w:p w14:paraId="72111CAB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адміністративні витрати;</w:t>
      </w:r>
    </w:p>
    <w:p w14:paraId="1585B579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КРАВ </w:t>
      </w:r>
      <w:r w:rsidRPr="00452E73">
        <w:rPr>
          <w:rFonts w:ascii="Times New Roman" w:hAnsi="Times New Roman"/>
          <w:sz w:val="24"/>
          <w:szCs w:val="24"/>
          <w:lang w:eastAsia="ru-RU"/>
        </w:rPr>
        <w:t>—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52E73">
        <w:rPr>
          <w:rFonts w:ascii="Times New Roman" w:hAnsi="Times New Roman"/>
          <w:sz w:val="24"/>
          <w:szCs w:val="24"/>
          <w:lang w:eastAsia="ru-RU"/>
        </w:rPr>
        <w:t>коефіцієнт розподілу адміністративних витрат;</w:t>
      </w:r>
    </w:p>
    <w:p w14:paraId="458FA56B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КД</w:t>
      </w:r>
      <w:r w:rsidRPr="00452E73">
        <w:rPr>
          <w:rFonts w:ascii="Times New Roman" w:hAnsi="Times New Roman"/>
          <w:sz w:val="24"/>
          <w:szCs w:val="24"/>
          <w:lang w:eastAsia="ru-RU"/>
        </w:rPr>
        <w:t> — кількість календарних днів;</w:t>
      </w:r>
    </w:p>
    <w:p w14:paraId="32C9D822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sz w:val="24"/>
          <w:szCs w:val="24"/>
          <w:lang w:eastAsia="ru-RU"/>
        </w:rPr>
        <w:t>Адміністративні витрати: АВ = ЗПЄВ + ПТРП + ІАВ</w:t>
      </w:r>
      <w:r w:rsidRPr="00452E73">
        <w:rPr>
          <w:rFonts w:ascii="Times New Roman" w:hAnsi="Times New Roman"/>
          <w:i/>
          <w:sz w:val="24"/>
          <w:szCs w:val="24"/>
          <w:lang w:eastAsia="ru-RU"/>
        </w:rPr>
        <w:t>,</w:t>
      </w:r>
    </w:p>
    <w:p w14:paraId="0475572A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адміністративні витрати;</w:t>
      </w:r>
    </w:p>
    <w:p w14:paraId="249D8C53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ЗПЄВ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і єдиний внесок на загальнообов’язкове державне соціальне страхування адміністративного та управлінського, а також господарського та обслуговуючого персоналу;</w:t>
      </w:r>
    </w:p>
    <w:p w14:paraId="4B1D0A1E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ПТРП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 — придбання товарів, робіт та послуг на </w:t>
      </w:r>
      <w:r w:rsidRPr="00F97C97">
        <w:rPr>
          <w:rFonts w:ascii="Times New Roman" w:hAnsi="Times New Roman"/>
          <w:sz w:val="24"/>
          <w:szCs w:val="24"/>
          <w:lang w:eastAsia="ru-RU"/>
        </w:rPr>
        <w:t>адміністративні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потреби;</w:t>
      </w:r>
    </w:p>
    <w:p w14:paraId="341A030E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ІАВ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інші адміністративні витрати</w:t>
      </w:r>
      <w:r w:rsidRPr="00452E73">
        <w:rPr>
          <w:rFonts w:ascii="Arial" w:hAnsi="Arial" w:cs="Arial"/>
          <w:sz w:val="21"/>
          <w:szCs w:val="21"/>
          <w:lang w:eastAsia="ru-RU"/>
        </w:rPr>
        <w:t>.</w:t>
      </w:r>
    </w:p>
    <w:tbl>
      <w:tblPr>
        <w:tblW w:w="10056" w:type="dxa"/>
        <w:tblInd w:w="93" w:type="dxa"/>
        <w:tblLook w:val="0000" w:firstRow="0" w:lastRow="0" w:firstColumn="0" w:lastColumn="0" w:noHBand="0" w:noVBand="0"/>
      </w:tblPr>
      <w:tblGrid>
        <w:gridCol w:w="494"/>
        <w:gridCol w:w="2401"/>
        <w:gridCol w:w="4641"/>
        <w:gridCol w:w="2520"/>
      </w:tblGrid>
      <w:tr w:rsidR="00DD3C15" w:rsidRPr="00277420" w14:paraId="1A708FCD" w14:textId="77777777" w:rsidTr="00277420">
        <w:trPr>
          <w:trHeight w:val="330"/>
        </w:trPr>
        <w:tc>
          <w:tcPr>
            <w:tcW w:w="7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407FA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</w:t>
            </w:r>
            <w:r w:rsidRPr="00452E7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дміністративні витрати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  <w:lang w:eastAsia="ru-RU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2DE23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</w:tr>
      <w:tr w:rsidR="00DD3C15" w:rsidRPr="00277420" w14:paraId="1C9C26AE" w14:textId="77777777" w:rsidTr="00277420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96FF5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8F017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FA21C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ADA78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</w:tr>
      <w:tr w:rsidR="00DD3C15" w:rsidRPr="00277420" w14:paraId="1A4956C1" w14:textId="77777777" w:rsidTr="00774E0D">
        <w:trPr>
          <w:trHeight w:val="6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A912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D26F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Заробітна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плата та Є</w:t>
            </w:r>
            <w:proofErr w:type="gram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СВ</w:t>
            </w:r>
            <w:proofErr w:type="gram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адміністративного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,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господарського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обслуговуючого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персоналу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6</w:t>
            </w: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рік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BD51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1729810,00</w:t>
            </w:r>
          </w:p>
          <w:p w14:paraId="1C12DA31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D3C15" w:rsidRPr="0095705B" w14:paraId="513CAFED" w14:textId="77777777" w:rsidTr="00774E0D">
        <w:trPr>
          <w:trHeight w:val="6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F27F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0B773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КЕКВ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6AED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витрат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F01F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Сума (грн.)</w:t>
            </w:r>
          </w:p>
        </w:tc>
      </w:tr>
      <w:tr w:rsidR="00DD3C15" w:rsidRPr="0095705B" w14:paraId="5D32080B" w14:textId="77777777" w:rsidTr="00774E0D">
        <w:trPr>
          <w:trHeight w:val="102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E8B2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CC716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2210 -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предмети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обладнання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інвентар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         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E6958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канцтоварів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госптоварів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паливно-мастильних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запчастин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BF9FD" w14:textId="77777777" w:rsidR="00DD3C15" w:rsidRPr="00F74FD5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F74FD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64830,00</w:t>
            </w:r>
          </w:p>
        </w:tc>
      </w:tr>
      <w:tr w:rsidR="00DD3C15" w:rsidRPr="0095705B" w14:paraId="119BDE59" w14:textId="77777777" w:rsidTr="00774E0D">
        <w:trPr>
          <w:trHeight w:val="315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6B837B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2E9FFEB2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4AFAB38D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EC70D9B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5619D92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CE6AE9A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8C50524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962FC97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3580DD69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2BBAD399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4EE1" w14:textId="77777777" w:rsidR="00DD3C15" w:rsidRPr="00774E0D" w:rsidRDefault="00DD3C15" w:rsidP="00CA5B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2240 - оплата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крім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комунальних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2CD5A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Інтернет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D7B3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30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20156D76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ADBA86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7760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58FC4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 Заправка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вогнегасників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2FA4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423C4CBC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151B42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B98C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1263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3. Ремонт та обслуг.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комп</w:t>
            </w:r>
            <w:proofErr w:type="gram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.т</w:t>
            </w:r>
            <w:proofErr w:type="gram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ехніки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5AB3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92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6D23912B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589B9F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D5A3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B4DE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Річне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обслуговування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МЕДОК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7CA4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500ADA59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85068D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004C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D62D6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пов'язані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опал</w:t>
            </w:r>
            <w:proofErr w:type="gram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.с</w:t>
            </w:r>
            <w:proofErr w:type="gram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езоном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9612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7A1445C6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B676FCF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2C1E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E6585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6. Плата за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прогр</w:t>
            </w:r>
            <w:proofErr w:type="gram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.з</w:t>
            </w:r>
            <w:proofErr w:type="gram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абезп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по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зарплаті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98B5C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130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73512CB9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6C5B8B5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FAA8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BBF18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7.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медогляду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 страх.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E12C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1715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0,00</w:t>
            </w:r>
          </w:p>
        </w:tc>
      </w:tr>
      <w:tr w:rsidR="00DD3C15" w:rsidRPr="0095705B" w14:paraId="3FBA915F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2DA9F3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82C1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DF7CA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8.Оплата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банківських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поштопих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B369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3000,00</w:t>
            </w:r>
          </w:p>
        </w:tc>
      </w:tr>
      <w:tr w:rsidR="00DD3C15" w:rsidRPr="0095705B" w14:paraId="1E558B75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67B543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BDAE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69D3F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360D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>5635</w:t>
            </w:r>
            <w:r w:rsidRPr="00774E0D"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>0,00</w:t>
            </w:r>
          </w:p>
        </w:tc>
      </w:tr>
      <w:tr w:rsidR="00DD3C15" w:rsidRPr="00774E0D" w14:paraId="42332D35" w14:textId="77777777" w:rsidTr="00F23097">
        <w:trPr>
          <w:gridAfter w:val="2"/>
          <w:wAfter w:w="7161" w:type="dxa"/>
          <w:trHeight w:val="230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3CF5C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DAE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D3C15" w:rsidRPr="0095705B" w14:paraId="6D29B414" w14:textId="77777777" w:rsidTr="00F23097">
        <w:trPr>
          <w:trHeight w:val="7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A31A8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C6FB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2272 - оплата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водопостачання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179ED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Оплата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водопостачання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64C5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177</w:t>
            </w: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0,00</w:t>
            </w:r>
          </w:p>
        </w:tc>
      </w:tr>
      <w:tr w:rsidR="00DD3C15" w:rsidRPr="0095705B" w14:paraId="62928089" w14:textId="77777777" w:rsidTr="00277420">
        <w:trPr>
          <w:trHeight w:val="5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E4D49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EAA0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2273- оплата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електроенергії</w:t>
            </w:r>
            <w:proofErr w:type="spellEnd"/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AE66" w14:textId="77777777" w:rsidR="00DD3C15" w:rsidRPr="008E3175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Оплата </w:t>
            </w: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електроенергії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7F7AB1" w14:textId="77777777" w:rsidR="00DD3C15" w:rsidRPr="0045261A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5261A">
              <w:rPr>
                <w:rFonts w:ascii="Times New Roman" w:hAnsi="Times New Roman"/>
                <w:sz w:val="24"/>
                <w:szCs w:val="24"/>
                <w:lang w:val="ru-RU" w:eastAsia="ru-RU"/>
              </w:rPr>
              <w:t>50000,00</w:t>
            </w:r>
          </w:p>
        </w:tc>
      </w:tr>
      <w:tr w:rsidR="00DD3C15" w:rsidRPr="0095705B" w14:paraId="5A0A0C02" w14:textId="77777777" w:rsidTr="00277420">
        <w:trPr>
          <w:trHeight w:val="7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9F65E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2B84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2274  оплата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природнього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газу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B7012" w14:textId="77777777" w:rsidR="00DD3C15" w:rsidRPr="008E3175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Оплата </w:t>
            </w: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природнього</w:t>
            </w:r>
            <w:proofErr w:type="spellEnd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газу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2574BF7" w14:textId="77777777" w:rsidR="00DD3C15" w:rsidRPr="0045261A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5261A">
              <w:rPr>
                <w:rFonts w:ascii="Times New Roman" w:hAnsi="Times New Roman"/>
                <w:sz w:val="24"/>
                <w:szCs w:val="24"/>
                <w:lang w:val="ru-RU" w:eastAsia="ru-RU"/>
              </w:rPr>
              <w:t>58320,00</w:t>
            </w:r>
          </w:p>
        </w:tc>
      </w:tr>
      <w:tr w:rsidR="00DD3C15" w:rsidRPr="0095705B" w14:paraId="22AABDB8" w14:textId="77777777" w:rsidTr="00D37D77">
        <w:trPr>
          <w:trHeight w:val="52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B9B4B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5BAB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2275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комунальні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9DA5" w14:textId="77777777" w:rsidR="00DD3C15" w:rsidRPr="008E3175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Вивіз</w:t>
            </w:r>
            <w:proofErr w:type="spellEnd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сміття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7A736D" w14:textId="77777777" w:rsidR="00DD3C15" w:rsidRPr="0045261A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5261A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1480,00</w:t>
            </w:r>
          </w:p>
        </w:tc>
      </w:tr>
      <w:tr w:rsidR="00DD3C15" w:rsidRPr="0095705B" w14:paraId="5C588284" w14:textId="77777777" w:rsidTr="004162B9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FA43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9B94" w14:textId="77777777" w:rsidR="00DD3C15" w:rsidRPr="00774E0D" w:rsidRDefault="00DD3C15" w:rsidP="00CA5B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2800-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видатки</w:t>
            </w:r>
            <w:proofErr w:type="spellEnd"/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624B" w14:textId="77777777" w:rsidR="00DD3C15" w:rsidRPr="008E3175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Податки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371B5CF" w14:textId="77777777" w:rsidR="00DD3C15" w:rsidRPr="0045261A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5261A">
              <w:rPr>
                <w:rFonts w:ascii="Times New Roman" w:hAnsi="Times New Roman"/>
                <w:sz w:val="24"/>
                <w:szCs w:val="24"/>
                <w:lang w:val="ru-RU" w:eastAsia="ru-RU"/>
              </w:rPr>
              <w:t>3500,00</w:t>
            </w:r>
          </w:p>
        </w:tc>
      </w:tr>
      <w:tr w:rsidR="00DD3C15" w:rsidRPr="0095705B" w14:paraId="6FC7857A" w14:textId="77777777" w:rsidTr="004162B9">
        <w:trPr>
          <w:trHeight w:val="5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E442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89DCE" w14:textId="77777777" w:rsidR="00DD3C15" w:rsidRPr="008E3175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Разом</w:t>
            </w:r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2DBABBE8" w14:textId="77777777" w:rsidR="00DD3C15" w:rsidRPr="0045261A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5261A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115070,00</w:t>
            </w:r>
          </w:p>
        </w:tc>
      </w:tr>
      <w:tr w:rsidR="00DD3C15" w:rsidRPr="00277420" w14:paraId="23502E5F" w14:textId="77777777" w:rsidTr="004162B9">
        <w:trPr>
          <w:trHeight w:val="73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87D20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0C5D" w14:textId="77777777" w:rsidR="00DD3C15" w:rsidRPr="008E3175" w:rsidRDefault="00DD3C15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Адміністративні</w:t>
            </w:r>
            <w:proofErr w:type="spellEnd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разом: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84086" w14:textId="77777777" w:rsidR="00DD3C15" w:rsidRPr="008E3175" w:rsidRDefault="00DD3C15" w:rsidP="002774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1966060,00</w:t>
            </w:r>
          </w:p>
        </w:tc>
      </w:tr>
    </w:tbl>
    <w:p w14:paraId="560FB63F" w14:textId="77777777" w:rsidR="00DD3C15" w:rsidRDefault="00DD3C15" w:rsidP="00B172E3">
      <w:pPr>
        <w:pBdr>
          <w:bottom w:val="single" w:sz="4" w:space="4" w:color="4F81BD"/>
        </w:pBdr>
        <w:spacing w:before="200" w:after="280" w:line="240" w:lineRule="auto"/>
        <w:ind w:right="-81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1) заробітна плата і ЄСВ адміністративного та управлінського, а також господарського та обслуговуючого персоналу згідно кошторису та штатного розпису на 202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6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рік складають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1417877грн.+311933 грн.(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єсв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) =1729810,00 грн.:</w:t>
      </w:r>
    </w:p>
    <w:p w14:paraId="33CF7085" w14:textId="77777777" w:rsidR="00DD3C15" w:rsidRPr="00C4347E" w:rsidRDefault="00DD3C15" w:rsidP="00E1305F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01.01.202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99433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12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1193191,00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381C6BCB" w14:textId="77777777" w:rsidR="00DD3C15" w:rsidRDefault="00DD3C15" w:rsidP="0044581B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матеріальна допомога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та інші заохочування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224686,00</w:t>
      </w:r>
    </w:p>
    <w:p w14:paraId="35601D8B" w14:textId="77777777" w:rsidR="00DD3C15" w:rsidRPr="00452E73" w:rsidRDefault="00DD3C15" w:rsidP="00B172E3">
      <w:pPr>
        <w:pBdr>
          <w:bottom w:val="single" w:sz="4" w:space="4" w:color="4F81BD"/>
        </w:pBdr>
        <w:spacing w:before="200" w:after="280" w:line="240" w:lineRule="auto"/>
        <w:ind w:right="936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2) витрати на придбання товарів, робіт і послуг на адміністративні потреби —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236250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,00 грн.;</w:t>
      </w:r>
    </w:p>
    <w:p w14:paraId="435A2C52" w14:textId="77777777" w:rsidR="00DD3C15" w:rsidRPr="00D45378" w:rsidRDefault="00DD3C15" w:rsidP="00E1305F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Виходячи з цих даних визначимо суму </w:t>
      </w:r>
      <w:r w:rsidRPr="00D4537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фактичних адміністративних витрат:</w:t>
      </w:r>
    </w:p>
    <w:p w14:paraId="756322EC" w14:textId="77777777" w:rsidR="00DD3C15" w:rsidRPr="00452E73" w:rsidRDefault="00DD3C15" w:rsidP="001E5307">
      <w:pPr>
        <w:pBdr>
          <w:bottom w:val="single" w:sz="4" w:space="4" w:color="4F81BD"/>
        </w:pBdr>
        <w:spacing w:before="200" w:after="280" w:line="240" w:lineRule="auto"/>
        <w:ind w:left="936" w:right="27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АВ = ЗПЄВ + ПТРП + ІАВ =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1729810,00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+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236250,00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= 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1966060,00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</w:t>
      </w:r>
    </w:p>
    <w:p w14:paraId="773FAF77" w14:textId="77777777" w:rsidR="00DD3C15" w:rsidRPr="00E1305F" w:rsidRDefault="00DD3C15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 = ЗП : ЗВЗП</w:t>
      </w:r>
      <w:r w:rsidRPr="00E1305F">
        <w:rPr>
          <w:rFonts w:ascii="Times New Roman" w:hAnsi="Times New Roman"/>
          <w:sz w:val="24"/>
          <w:szCs w:val="24"/>
          <w:lang w:eastAsia="ru-RU"/>
        </w:rPr>
        <w:t>,</w:t>
      </w:r>
    </w:p>
    <w:p w14:paraId="613B729F" w14:textId="77777777" w:rsidR="00DD3C15" w:rsidRPr="00E1305F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sz w:val="24"/>
          <w:szCs w:val="24"/>
          <w:lang w:eastAsia="ru-RU"/>
        </w:rPr>
        <w:t>де:</w:t>
      </w:r>
    </w:p>
    <w:p w14:paraId="40A92A7C" w14:textId="77777777" w:rsidR="00DD3C15" w:rsidRPr="00E1305F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</w:t>
      </w:r>
      <w:r w:rsidRPr="00E1305F">
        <w:rPr>
          <w:rFonts w:ascii="Times New Roman" w:hAnsi="Times New Roman"/>
          <w:sz w:val="24"/>
          <w:szCs w:val="24"/>
          <w:lang w:val="ru-RU" w:eastAsia="ru-RU"/>
        </w:rPr>
        <w:t> </w:t>
      </w:r>
      <w:r w:rsidRPr="00E1305F">
        <w:rPr>
          <w:rFonts w:ascii="Times New Roman" w:hAnsi="Times New Roman"/>
          <w:sz w:val="24"/>
          <w:szCs w:val="24"/>
          <w:lang w:eastAsia="ru-RU"/>
        </w:rPr>
        <w:t>— коефіцієнт розподілу адміністративних витрат;</w:t>
      </w:r>
    </w:p>
    <w:p w14:paraId="34CFA007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основного та допоміжного персоналу, що залучається до надання соціальних послуг у межах замовлення;</w:t>
      </w:r>
    </w:p>
    <w:p w14:paraId="1C3B033D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ЗВЗП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загальні витрати на заробітну плату основного та допоміжного персоналу, який здійснює надання соціальних послуг, за всіма договорами (проектами суб’єкта).</w:t>
      </w:r>
    </w:p>
    <w:p w14:paraId="1EF7F4B5" w14:textId="77777777" w:rsidR="00DD3C15" w:rsidRPr="00773339" w:rsidRDefault="00DD3C15" w:rsidP="00E1305F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133657,10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eastAsia="ru-RU"/>
        </w:rPr>
        <w:t>3291299,55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= 0,040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sz w:val="28"/>
          <w:szCs w:val="28"/>
          <w:lang w:eastAsia="ru-RU"/>
        </w:rPr>
        <w:t>— коефіцієнт розподілу адміністративних витрат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9738A6A" w14:textId="77777777" w:rsidR="00DD3C15" w:rsidRPr="00773339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>ЧАВ = АВ х КРАВ : РД : НТРД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sz w:val="28"/>
          <w:szCs w:val="28"/>
          <w:lang w:eastAsia="ru-RU"/>
        </w:rPr>
        <w:t xml:space="preserve">1966060,00 </w:t>
      </w:r>
      <w:r w:rsidRPr="00773339">
        <w:rPr>
          <w:rFonts w:ascii="Times New Roman" w:hAnsi="Times New Roman"/>
          <w:sz w:val="28"/>
          <w:szCs w:val="28"/>
          <w:lang w:eastAsia="ru-RU"/>
        </w:rPr>
        <w:t>грн. х 0,040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: 261 д. : 8 год = 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38,23</w:t>
      </w:r>
      <w:r w:rsidRPr="00773339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грн</w:t>
      </w:r>
      <w:r w:rsidRPr="00773339">
        <w:rPr>
          <w:rFonts w:ascii="Times New Roman" w:hAnsi="Times New Roman"/>
          <w:sz w:val="28"/>
          <w:szCs w:val="28"/>
          <w:u w:val="single"/>
          <w:lang w:eastAsia="ru-RU"/>
        </w:rPr>
        <w:t>. - частка фактичних адміністративних витрат</w:t>
      </w:r>
    </w:p>
    <w:p w14:paraId="5091C2FF" w14:textId="77777777" w:rsidR="00DD3C15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5A6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п.10</w:t>
      </w:r>
      <w:r w:rsidRPr="00C45A6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C45A6C">
        <w:rPr>
          <w:rFonts w:ascii="Times New Roman" w:hAnsi="Times New Roman"/>
          <w:b/>
          <w:i/>
          <w:iCs/>
          <w:sz w:val="24"/>
          <w:szCs w:val="24"/>
          <w:lang w:eastAsia="ru-RU"/>
        </w:rPr>
        <w:t>Порядку №428 від 01.06.2020р. «Про затвердження порядку регулювання тарифів на соціальні послуги»</w:t>
      </w:r>
      <w:r w:rsidRPr="00F958E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F958E9">
        <w:rPr>
          <w:rFonts w:ascii="Times New Roman" w:hAnsi="Times New Roman"/>
          <w:sz w:val="24"/>
          <w:szCs w:val="24"/>
          <w:lang w:eastAsia="ru-RU"/>
        </w:rPr>
        <w:t> </w:t>
      </w:r>
      <w:r w:rsidRPr="00452E73">
        <w:rPr>
          <w:rFonts w:ascii="Times New Roman" w:hAnsi="Times New Roman"/>
          <w:sz w:val="24"/>
          <w:szCs w:val="24"/>
          <w:lang w:eastAsia="ru-RU"/>
        </w:rPr>
        <w:t>визначено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02F29D36" w14:textId="77777777" w:rsidR="00DD3C15" w:rsidRPr="00773339" w:rsidRDefault="00DD3C15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73339">
        <w:rPr>
          <w:rFonts w:ascii="Times New Roman" w:hAnsi="Times New Roman"/>
          <w:i/>
          <w:sz w:val="24"/>
          <w:szCs w:val="24"/>
          <w:lang w:eastAsia="ru-RU"/>
        </w:rPr>
        <w:t>«10. Адміністративні витрати включаються до тарифу на соціальну послугу в розмірі</w:t>
      </w:r>
      <w:r w:rsidRPr="00773339">
        <w:rPr>
          <w:rFonts w:ascii="Times New Roman" w:hAnsi="Times New Roman"/>
          <w:b/>
          <w:bCs/>
          <w:i/>
          <w:sz w:val="24"/>
          <w:szCs w:val="24"/>
          <w:lang w:eastAsia="ru-RU"/>
        </w:rPr>
        <w:t> </w:t>
      </w:r>
      <w:r w:rsidRPr="00773339">
        <w:rPr>
          <w:rFonts w:ascii="Times New Roman" w:hAnsi="Times New Roman"/>
          <w:bCs/>
          <w:i/>
          <w:sz w:val="24"/>
          <w:szCs w:val="24"/>
          <w:lang w:eastAsia="ru-RU"/>
        </w:rPr>
        <w:t>15 відсотків</w:t>
      </w:r>
      <w:r w:rsidRPr="00773339">
        <w:rPr>
          <w:rFonts w:ascii="Times New Roman" w:hAnsi="Times New Roman"/>
          <w:i/>
          <w:sz w:val="24"/>
          <w:szCs w:val="24"/>
          <w:lang w:eastAsia="ru-RU"/>
        </w:rPr>
        <w:t xml:space="preserve"> витрат на оплату праці працівників, які безпосередньо надають таку послугу. </w:t>
      </w:r>
    </w:p>
    <w:p w14:paraId="3085DBA9" w14:textId="77777777" w:rsidR="00DD3C15" w:rsidRPr="00773339" w:rsidRDefault="00DD3C15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73339">
        <w:rPr>
          <w:rFonts w:ascii="Times New Roman" w:hAnsi="Times New Roman"/>
          <w:i/>
          <w:sz w:val="24"/>
          <w:szCs w:val="24"/>
          <w:lang w:eastAsia="ru-RU"/>
        </w:rPr>
        <w:t>Якщо адміністративні витрати менші за встановлений в абзаці першому цього пункту розмір, вони включаються до тарифу на соціальну послугу в розмірі, що не перевищує фактичного розміру адміністративних витрат.»</w:t>
      </w:r>
    </w:p>
    <w:p w14:paraId="1A48C155" w14:textId="77777777" w:rsidR="00DD3C15" w:rsidRPr="00773339" w:rsidRDefault="00DD3C15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73339">
        <w:rPr>
          <w:rFonts w:ascii="Times New Roman" w:hAnsi="Times New Roman"/>
          <w:sz w:val="28"/>
          <w:szCs w:val="28"/>
          <w:lang w:eastAsia="ru-RU"/>
        </w:rPr>
        <w:t>Для порівняння</w:t>
      </w:r>
      <w:r>
        <w:rPr>
          <w:rFonts w:ascii="Times New Roman" w:hAnsi="Times New Roman"/>
          <w:sz w:val="28"/>
          <w:szCs w:val="28"/>
          <w:lang w:eastAsia="ru-RU"/>
        </w:rPr>
        <w:t>, враховуючи п.10 Порядку 428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обраховуємо </w:t>
      </w:r>
      <w:r w:rsidRPr="00773339">
        <w:rPr>
          <w:rFonts w:ascii="Times New Roman" w:hAnsi="Times New Roman"/>
          <w:sz w:val="28"/>
          <w:szCs w:val="28"/>
          <w:u w:val="single"/>
          <w:lang w:eastAsia="ru-RU"/>
        </w:rPr>
        <w:t>15% витрат на оплату праці працівників, які безпосередньо надають таку послугу: </w:t>
      </w:r>
    </w:p>
    <w:p w14:paraId="742DA9AD" w14:textId="77777777" w:rsidR="00DD3C15" w:rsidRPr="00773339" w:rsidRDefault="00DD3C15" w:rsidP="00013DC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133657,10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грн. : 261 д. : 8 год х 0,15 = </w:t>
      </w:r>
      <w:r>
        <w:rPr>
          <w:rFonts w:ascii="Times New Roman" w:hAnsi="Times New Roman"/>
          <w:sz w:val="28"/>
          <w:szCs w:val="28"/>
          <w:lang w:eastAsia="ru-RU"/>
        </w:rPr>
        <w:t>9,60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грн.</w:t>
      </w:r>
    </w:p>
    <w:p w14:paraId="16D33CD9" w14:textId="77777777" w:rsidR="00DD3C15" w:rsidRPr="00773339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Вартість послуги «Догляд вдома» протягом однієї людино-години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становитиме</w:t>
      </w:r>
      <w:r w:rsidRPr="00773339">
        <w:rPr>
          <w:rFonts w:ascii="Times New Roman" w:hAnsi="Times New Roman"/>
          <w:sz w:val="28"/>
          <w:szCs w:val="28"/>
          <w:lang w:eastAsia="ru-RU"/>
        </w:rPr>
        <w:t>:</w:t>
      </w:r>
    </w:p>
    <w:p w14:paraId="40D212FE" w14:textId="77777777" w:rsidR="00DD3C15" w:rsidRPr="0059438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>ВОГ = ПВ + ЧАВ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b/>
          <w:sz w:val="28"/>
          <w:szCs w:val="28"/>
          <w:lang w:eastAsia="ru-RU"/>
        </w:rPr>
        <w:t>64,01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грн. + </w:t>
      </w:r>
      <w:r>
        <w:rPr>
          <w:rFonts w:ascii="Times New Roman" w:hAnsi="Times New Roman"/>
          <w:b/>
          <w:sz w:val="28"/>
          <w:szCs w:val="28"/>
          <w:lang w:eastAsia="ru-RU"/>
        </w:rPr>
        <w:t>9,60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грн.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= </w:t>
      </w:r>
      <w:r>
        <w:rPr>
          <w:rFonts w:ascii="Times New Roman" w:hAnsi="Times New Roman"/>
          <w:b/>
          <w:sz w:val="28"/>
          <w:szCs w:val="28"/>
          <w:lang w:eastAsia="ru-RU"/>
        </w:rPr>
        <w:t>73,61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</w:t>
      </w:r>
      <w:r w:rsidRPr="00773339">
        <w:rPr>
          <w:rFonts w:ascii="Times New Roman" w:hAnsi="Times New Roman"/>
          <w:sz w:val="28"/>
          <w:szCs w:val="28"/>
          <w:lang w:eastAsia="ru-RU"/>
        </w:rPr>
        <w:t>.</w:t>
      </w:r>
    </w:p>
    <w:p w14:paraId="562F8306" w14:textId="77777777" w:rsidR="00DD3C15" w:rsidRDefault="00DD3C15" w:rsidP="00EE611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C25478" w14:textId="77777777" w:rsidR="00DD3C15" w:rsidRDefault="00DD3C15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ІІ. </w:t>
      </w:r>
      <w:r w:rsidRPr="00594383">
        <w:rPr>
          <w:rFonts w:ascii="Times New Roman" w:hAnsi="Times New Roman"/>
          <w:b/>
          <w:sz w:val="28"/>
          <w:szCs w:val="28"/>
        </w:rPr>
        <w:t>Платн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соціальн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послуг</w:t>
      </w:r>
      <w:r>
        <w:rPr>
          <w:rFonts w:ascii="Times New Roman" w:hAnsi="Times New Roman"/>
          <w:b/>
          <w:sz w:val="28"/>
          <w:szCs w:val="28"/>
        </w:rPr>
        <w:t xml:space="preserve">а - «Догляд стаціонарний» </w:t>
      </w:r>
    </w:p>
    <w:p w14:paraId="752F70E2" w14:textId="77777777" w:rsidR="00DD3C15" w:rsidRDefault="00DD3C15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</w:t>
      </w:r>
      <w:r w:rsidRPr="003001FC">
        <w:rPr>
          <w:rFonts w:ascii="Times New Roman" w:hAnsi="Times New Roman"/>
          <w:b/>
          <w:sz w:val="28"/>
          <w:szCs w:val="28"/>
        </w:rPr>
        <w:t xml:space="preserve">ідділення </w:t>
      </w:r>
      <w:r>
        <w:rPr>
          <w:rFonts w:ascii="Times New Roman" w:hAnsi="Times New Roman"/>
          <w:b/>
          <w:sz w:val="28"/>
          <w:szCs w:val="28"/>
        </w:rPr>
        <w:t xml:space="preserve">надання соціальних послуг в умовах цілодобового </w:t>
      </w:r>
    </w:p>
    <w:p w14:paraId="380A8085" w14:textId="77777777" w:rsidR="00DD3C15" w:rsidRPr="003001FC" w:rsidRDefault="00DD3C15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перебування </w:t>
      </w:r>
      <w:proofErr w:type="spellStart"/>
      <w:r>
        <w:rPr>
          <w:rFonts w:ascii="Times New Roman" w:hAnsi="Times New Roman"/>
          <w:b/>
          <w:sz w:val="28"/>
          <w:szCs w:val="28"/>
        </w:rPr>
        <w:t>с.Чудей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14:paraId="05F12FE2" w14:textId="77777777" w:rsidR="00DD3C15" w:rsidRPr="00EE6118" w:rsidRDefault="00DD3C15" w:rsidP="00EE6118">
      <w:pPr>
        <w:rPr>
          <w:rFonts w:ascii="Times New Roman" w:hAnsi="Times New Roman"/>
          <w:color w:val="0000FF"/>
          <w:sz w:val="16"/>
          <w:szCs w:val="16"/>
        </w:rPr>
      </w:pPr>
    </w:p>
    <w:p w14:paraId="10C6A21C" w14:textId="77777777" w:rsidR="00DD3C15" w:rsidRPr="00EE6118" w:rsidRDefault="00DD3C15" w:rsidP="00EE6118">
      <w:pPr>
        <w:ind w:firstLine="90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E6118">
        <w:rPr>
          <w:rFonts w:ascii="Times New Roman" w:hAnsi="Times New Roman"/>
          <w:b/>
          <w:color w:val="000000"/>
          <w:sz w:val="28"/>
          <w:szCs w:val="28"/>
          <w:u w:val="single"/>
        </w:rPr>
        <w:t>Опис послуги:</w:t>
      </w:r>
      <w:r w:rsidRPr="00EE6118">
        <w:rPr>
          <w:rFonts w:ascii="Times New Roman" w:hAnsi="Times New Roman"/>
          <w:color w:val="000000"/>
          <w:sz w:val="28"/>
          <w:szCs w:val="28"/>
        </w:rPr>
        <w:t xml:space="preserve"> проживання з повним матеріальним забезпеченням, 4-х разовим харчуванням, медичним обслуговуванням, забезпеченням м’яким інвентарем, забезпеченням санітарно-гігієнічних заходів, наданням комплексу соціально-оздоровчих заходів, організації дозвілля, спрямованих на підтримання життєдіяльності і соціальної активності.</w:t>
      </w:r>
    </w:p>
    <w:p w14:paraId="2F45B7B5" w14:textId="77777777" w:rsidR="00DD3C15" w:rsidRPr="00EE6118" w:rsidRDefault="00DD3C15" w:rsidP="00EE6118">
      <w:pPr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EE6118">
        <w:rPr>
          <w:rFonts w:ascii="Times New Roman" w:hAnsi="Times New Roman"/>
          <w:b/>
          <w:color w:val="000000"/>
          <w:sz w:val="28"/>
          <w:szCs w:val="28"/>
          <w:u w:val="single"/>
        </w:rPr>
        <w:t>Одиниця виміру:</w:t>
      </w:r>
      <w:r w:rsidRPr="00EE611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E6118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EE611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E6118">
        <w:rPr>
          <w:rFonts w:ascii="Times New Roman" w:hAnsi="Times New Roman"/>
          <w:color w:val="000000"/>
          <w:sz w:val="28"/>
          <w:szCs w:val="28"/>
        </w:rPr>
        <w:t>ліжко-день</w:t>
      </w:r>
    </w:p>
    <w:p w14:paraId="20A562B0" w14:textId="77777777" w:rsidR="00DD3C15" w:rsidRPr="00EE6118" w:rsidRDefault="00DD3C15" w:rsidP="00EE6118">
      <w:pPr>
        <w:ind w:firstLine="900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EE611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Вартість надання соціальної послуги протягом 1 ліжко-дня:</w:t>
      </w:r>
    </w:p>
    <w:p w14:paraId="03C7BBCE" w14:textId="77777777" w:rsidR="00DD3C15" w:rsidRPr="00EE6118" w:rsidRDefault="00DD3C15" w:rsidP="00EE6118">
      <w:pPr>
        <w:ind w:firstLine="9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6118">
        <w:rPr>
          <w:rFonts w:ascii="Times New Roman" w:hAnsi="Times New Roman"/>
          <w:b/>
          <w:color w:val="000000"/>
          <w:sz w:val="28"/>
          <w:szCs w:val="28"/>
        </w:rPr>
        <w:t>ВП = ПВ+ЧАВ+ ПДВ</w:t>
      </w:r>
    </w:p>
    <w:p w14:paraId="207C745A" w14:textId="77777777" w:rsidR="00DD3C15" w:rsidRPr="00EE6118" w:rsidRDefault="00DD3C15" w:rsidP="00EE6118">
      <w:pPr>
        <w:ind w:firstLine="900"/>
        <w:rPr>
          <w:rFonts w:ascii="Times New Roman" w:hAnsi="Times New Roman"/>
          <w:color w:val="000000"/>
          <w:sz w:val="28"/>
          <w:szCs w:val="28"/>
        </w:rPr>
      </w:pPr>
      <w:r w:rsidRPr="00EE6118">
        <w:rPr>
          <w:rFonts w:ascii="Times New Roman" w:hAnsi="Times New Roman"/>
          <w:color w:val="000000"/>
          <w:sz w:val="28"/>
          <w:szCs w:val="28"/>
        </w:rPr>
        <w:t>ВП – вартість послуги;</w:t>
      </w:r>
    </w:p>
    <w:p w14:paraId="6188621B" w14:textId="77777777" w:rsidR="00DD3C15" w:rsidRPr="00EE6118" w:rsidRDefault="00DD3C15" w:rsidP="00EE6118">
      <w:pPr>
        <w:ind w:firstLine="900"/>
        <w:rPr>
          <w:rFonts w:ascii="Times New Roman" w:hAnsi="Times New Roman"/>
          <w:color w:val="000000"/>
          <w:sz w:val="28"/>
          <w:szCs w:val="28"/>
        </w:rPr>
      </w:pPr>
      <w:r w:rsidRPr="00EE6118">
        <w:rPr>
          <w:rFonts w:ascii="Times New Roman" w:hAnsi="Times New Roman"/>
          <w:color w:val="000000"/>
          <w:sz w:val="28"/>
          <w:szCs w:val="28"/>
        </w:rPr>
        <w:t>ПВ – прямі витрати;</w:t>
      </w:r>
    </w:p>
    <w:p w14:paraId="4828959A" w14:textId="77777777" w:rsidR="00DD3C15" w:rsidRPr="00EE6118" w:rsidRDefault="00DD3C15" w:rsidP="00EE6118">
      <w:pPr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EE6118">
        <w:rPr>
          <w:rFonts w:ascii="Times New Roman" w:hAnsi="Times New Roman"/>
          <w:color w:val="000000"/>
          <w:sz w:val="28"/>
          <w:szCs w:val="28"/>
        </w:rPr>
        <w:t>ЧАВ – частка  адміністративних витрат, яка враховується при визначенні вартості соціальної послуги;</w:t>
      </w:r>
    </w:p>
    <w:p w14:paraId="58000F15" w14:textId="77777777" w:rsidR="00DD3C15" w:rsidRPr="00EE6118" w:rsidRDefault="00DD3C15" w:rsidP="00EE6118">
      <w:pPr>
        <w:ind w:firstLine="900"/>
        <w:rPr>
          <w:rFonts w:ascii="Times New Roman" w:hAnsi="Times New Roman"/>
          <w:color w:val="000000"/>
          <w:sz w:val="28"/>
          <w:szCs w:val="28"/>
        </w:rPr>
      </w:pPr>
      <w:r w:rsidRPr="00EE6118">
        <w:rPr>
          <w:rFonts w:ascii="Times New Roman" w:hAnsi="Times New Roman"/>
          <w:color w:val="000000"/>
          <w:sz w:val="28"/>
          <w:szCs w:val="28"/>
        </w:rPr>
        <w:t>ПДВ – податок на додану вартість.</w:t>
      </w:r>
    </w:p>
    <w:p w14:paraId="154F862D" w14:textId="77777777" w:rsidR="00DD3C15" w:rsidRPr="00EE6118" w:rsidRDefault="00DD3C15" w:rsidP="00E87E3A">
      <w:pPr>
        <w:shd w:val="clear" w:color="auto" w:fill="FFFFFF"/>
        <w:spacing w:after="100" w:afterAutospacing="1"/>
        <w:rPr>
          <w:rFonts w:ascii="Times New Roman" w:hAnsi="Times New Roman"/>
          <w:sz w:val="21"/>
          <w:szCs w:val="21"/>
        </w:rPr>
      </w:pPr>
      <w:r w:rsidRPr="00EE6118">
        <w:rPr>
          <w:rFonts w:ascii="Times New Roman" w:hAnsi="Times New Roman"/>
          <w:b/>
          <w:i/>
          <w:color w:val="000000"/>
          <w:sz w:val="28"/>
          <w:szCs w:val="28"/>
        </w:rPr>
        <w:t xml:space="preserve">Прямі витрати: </w:t>
      </w:r>
      <w:r w:rsidRPr="00EE6118">
        <w:rPr>
          <w:rStyle w:val="af2"/>
          <w:rFonts w:ascii="Times New Roman" w:hAnsi="Times New Roman"/>
          <w:bCs/>
          <w:i/>
        </w:rPr>
        <w:t xml:space="preserve">ПВ = (ЗПЄВ + ПТРП + ІПВ) </w:t>
      </w:r>
    </w:p>
    <w:p w14:paraId="26DB3541" w14:textId="77777777" w:rsidR="00DD3C15" w:rsidRPr="00EE6118" w:rsidRDefault="00DD3C15" w:rsidP="00EE6118">
      <w:pPr>
        <w:shd w:val="clear" w:color="auto" w:fill="FFFFFF"/>
        <w:spacing w:after="100" w:afterAutospacing="1"/>
        <w:rPr>
          <w:rFonts w:ascii="Times New Roman" w:hAnsi="Times New Roman"/>
          <w:lang w:val="ru-RU"/>
        </w:rPr>
      </w:pPr>
      <w:r w:rsidRPr="00EE6118">
        <w:rPr>
          <w:rFonts w:ascii="Times New Roman" w:hAnsi="Times New Roman"/>
        </w:rPr>
        <w:t>де:</w:t>
      </w:r>
    </w:p>
    <w:p w14:paraId="4296CE56" w14:textId="77777777" w:rsidR="00DD3C15" w:rsidRPr="00EE6118" w:rsidRDefault="00DD3C15" w:rsidP="00EE6118">
      <w:pPr>
        <w:shd w:val="clear" w:color="auto" w:fill="FFFFFF"/>
        <w:spacing w:after="100" w:afterAutospacing="1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ПВ</w:t>
      </w:r>
      <w:r w:rsidRPr="00EE6118">
        <w:rPr>
          <w:rFonts w:ascii="Times New Roman" w:hAnsi="Times New Roman"/>
        </w:rPr>
        <w:t> — прямі витрати;</w:t>
      </w:r>
    </w:p>
    <w:p w14:paraId="2E769D46" w14:textId="77777777" w:rsidR="00DD3C15" w:rsidRPr="00EE6118" w:rsidRDefault="00DD3C15" w:rsidP="00552701">
      <w:pPr>
        <w:shd w:val="clear" w:color="auto" w:fill="FFFFFF"/>
        <w:spacing w:after="100" w:afterAutospacing="1"/>
        <w:jc w:val="both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ЗПЄВ</w:t>
      </w:r>
      <w:r w:rsidRPr="00EE6118">
        <w:rPr>
          <w:rFonts w:ascii="Times New Roman" w:hAnsi="Times New Roman"/>
        </w:rPr>
        <w:t> — заробітна плата і єдиний внесок на загальнообов’язкове державне соціальне страхування основного та допоміжного персоналу;</w:t>
      </w:r>
    </w:p>
    <w:p w14:paraId="177C4CB7" w14:textId="77777777" w:rsidR="00DD3C15" w:rsidRPr="00EE6118" w:rsidRDefault="00DD3C15" w:rsidP="00552701">
      <w:pPr>
        <w:shd w:val="clear" w:color="auto" w:fill="FFFFFF"/>
        <w:spacing w:after="100" w:afterAutospacing="1"/>
        <w:jc w:val="both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ПТРП</w:t>
      </w:r>
      <w:r w:rsidRPr="00EE6118">
        <w:rPr>
          <w:rFonts w:ascii="Times New Roman" w:hAnsi="Times New Roman"/>
        </w:rPr>
        <w:t> — придбання товарів, робіт і послуг, безпосередньо пов’язаних із наданням соціальної послуги;</w:t>
      </w:r>
    </w:p>
    <w:p w14:paraId="1697CA7F" w14:textId="77777777" w:rsidR="00DD3C15" w:rsidRPr="00EE6118" w:rsidRDefault="00DD3C15" w:rsidP="00EE6118">
      <w:pPr>
        <w:shd w:val="clear" w:color="auto" w:fill="FFFFFF"/>
        <w:spacing w:after="100" w:afterAutospacing="1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ІПВ</w:t>
      </w:r>
      <w:r w:rsidRPr="00EE6118">
        <w:rPr>
          <w:rFonts w:ascii="Times New Roman" w:hAnsi="Times New Roman"/>
        </w:rPr>
        <w:t> — інші прямі витрати;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127"/>
        <w:gridCol w:w="1917"/>
        <w:gridCol w:w="3013"/>
      </w:tblGrid>
      <w:tr w:rsidR="00DD3C15" w:rsidRPr="00EE6118" w14:paraId="08E196AD" w14:textId="77777777" w:rsidTr="0056314D">
        <w:tc>
          <w:tcPr>
            <w:tcW w:w="591" w:type="dxa"/>
            <w:vAlign w:val="center"/>
          </w:tcPr>
          <w:p w14:paraId="58401E96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№ п/п</w:t>
            </w:r>
          </w:p>
        </w:tc>
        <w:tc>
          <w:tcPr>
            <w:tcW w:w="4127" w:type="dxa"/>
            <w:vAlign w:val="center"/>
          </w:tcPr>
          <w:p w14:paraId="2EE24007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П</w:t>
            </w:r>
            <w:r>
              <w:rPr>
                <w:rFonts w:ascii="Times New Roman" w:hAnsi="Times New Roman"/>
                <w:color w:val="000000"/>
                <w:lang w:bidi="he-IL"/>
              </w:rPr>
              <w:t>ланові п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оказники</w:t>
            </w:r>
            <w:r>
              <w:rPr>
                <w:rFonts w:ascii="Times New Roman" w:hAnsi="Times New Roman"/>
                <w:color w:val="000000"/>
                <w:lang w:bidi="he-IL"/>
              </w:rPr>
              <w:t xml:space="preserve"> на 2026 рік</w:t>
            </w:r>
          </w:p>
        </w:tc>
        <w:tc>
          <w:tcPr>
            <w:tcW w:w="1917" w:type="dxa"/>
            <w:vAlign w:val="center"/>
          </w:tcPr>
          <w:p w14:paraId="38BF16B9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Потреба на рік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                       </w:t>
            </w:r>
          </w:p>
        </w:tc>
        <w:tc>
          <w:tcPr>
            <w:tcW w:w="3013" w:type="dxa"/>
            <w:vAlign w:val="center"/>
          </w:tcPr>
          <w:p w14:paraId="15D78A4E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За 1 ліжко-день</w:t>
            </w:r>
          </w:p>
        </w:tc>
      </w:tr>
      <w:tr w:rsidR="00DD3C15" w:rsidRPr="00EE6118" w14:paraId="5D82532A" w14:textId="77777777" w:rsidTr="0056314D">
        <w:trPr>
          <w:trHeight w:val="994"/>
        </w:trPr>
        <w:tc>
          <w:tcPr>
            <w:tcW w:w="591" w:type="dxa"/>
          </w:tcPr>
          <w:p w14:paraId="515E1123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lastRenderedPageBreak/>
              <w:t>1.</w:t>
            </w:r>
          </w:p>
        </w:tc>
        <w:tc>
          <w:tcPr>
            <w:tcW w:w="4127" w:type="dxa"/>
          </w:tcPr>
          <w:p w14:paraId="20C43E96" w14:textId="77777777" w:rsidR="00DD3C15" w:rsidRPr="00EE6118" w:rsidRDefault="00DD3C15" w:rsidP="000D05A0">
            <w:pPr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Заробітна плата та ЄСВ основного та допоміжного персоналу (стаціонарн</w:t>
            </w:r>
            <w:r>
              <w:rPr>
                <w:rFonts w:ascii="Times New Roman" w:hAnsi="Times New Roman"/>
                <w:color w:val="000000"/>
                <w:lang w:bidi="he-IL"/>
              </w:rPr>
              <w:t>ого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відділення</w:t>
            </w:r>
            <w:r>
              <w:rPr>
                <w:rFonts w:ascii="Times New Roman" w:hAnsi="Times New Roman"/>
                <w:color w:val="000000"/>
                <w:lang w:bidi="he-IL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с.Чудей</w:t>
            </w:r>
            <w:proofErr w:type="spellEnd"/>
            <w:r w:rsidRPr="00EE6118">
              <w:rPr>
                <w:rFonts w:ascii="Times New Roman" w:hAnsi="Times New Roman"/>
                <w:color w:val="000000"/>
                <w:lang w:bidi="he-IL"/>
              </w:rPr>
              <w:t>)</w:t>
            </w:r>
            <w:r>
              <w:rPr>
                <w:rFonts w:ascii="Times New Roman" w:hAnsi="Times New Roman"/>
                <w:color w:val="000000"/>
                <w:lang w:bidi="he-IL"/>
              </w:rPr>
              <w:t>)</w:t>
            </w:r>
          </w:p>
        </w:tc>
        <w:tc>
          <w:tcPr>
            <w:tcW w:w="1917" w:type="dxa"/>
            <w:vAlign w:val="center"/>
          </w:tcPr>
          <w:p w14:paraId="23A1D64A" w14:textId="77777777" w:rsidR="00DD3C15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2866152,00</w:t>
            </w:r>
          </w:p>
          <w:p w14:paraId="12A6878A" w14:textId="77777777" w:rsidR="00DD3C15" w:rsidRPr="00EE6118" w:rsidRDefault="00DD3C15" w:rsidP="00E87EF2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(2349305+516847)</w:t>
            </w:r>
          </w:p>
        </w:tc>
        <w:tc>
          <w:tcPr>
            <w:tcW w:w="3013" w:type="dxa"/>
            <w:vMerge w:val="restart"/>
            <w:vAlign w:val="center"/>
          </w:tcPr>
          <w:p w14:paraId="19AA6485" w14:textId="77777777" w:rsidR="00DD3C15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4844532/365днів</w:t>
            </w:r>
          </w:p>
          <w:p w14:paraId="38DEFC50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/30 підопічних</w:t>
            </w:r>
          </w:p>
        </w:tc>
      </w:tr>
      <w:tr w:rsidR="00DD3C15" w:rsidRPr="00EE6118" w14:paraId="1A18B067" w14:textId="77777777" w:rsidTr="0056314D">
        <w:tc>
          <w:tcPr>
            <w:tcW w:w="591" w:type="dxa"/>
          </w:tcPr>
          <w:p w14:paraId="6BBD64BF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2.</w:t>
            </w:r>
          </w:p>
        </w:tc>
        <w:tc>
          <w:tcPr>
            <w:tcW w:w="4127" w:type="dxa"/>
          </w:tcPr>
          <w:p w14:paraId="5BCEE234" w14:textId="77777777" w:rsidR="00DD3C15" w:rsidRPr="00EE6118" w:rsidRDefault="00DD3C15" w:rsidP="000D05A0">
            <w:pPr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Предмети, матеріали, обладнання та інвентар, що використовується для надання соціальної послуги</w:t>
            </w:r>
          </w:p>
        </w:tc>
        <w:tc>
          <w:tcPr>
            <w:tcW w:w="1917" w:type="dxa"/>
            <w:vAlign w:val="center"/>
          </w:tcPr>
          <w:p w14:paraId="2AC8D79C" w14:textId="77777777" w:rsidR="00DD3C15" w:rsidRPr="00EE6118" w:rsidRDefault="00DD3C15" w:rsidP="00E87EF2">
            <w:pPr>
              <w:jc w:val="center"/>
              <w:rPr>
                <w:rFonts w:ascii="Times New Roman" w:hAnsi="Times New Roman"/>
                <w:color w:val="000000"/>
                <w:highlight w:val="yellow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138720,00</w:t>
            </w:r>
          </w:p>
        </w:tc>
        <w:tc>
          <w:tcPr>
            <w:tcW w:w="3013" w:type="dxa"/>
            <w:vMerge/>
            <w:vAlign w:val="center"/>
          </w:tcPr>
          <w:p w14:paraId="760432AB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highlight w:val="yellow"/>
                <w:lang w:bidi="he-IL"/>
              </w:rPr>
            </w:pPr>
          </w:p>
        </w:tc>
      </w:tr>
      <w:tr w:rsidR="00DD3C15" w:rsidRPr="00EE6118" w14:paraId="7EB8A195" w14:textId="77777777" w:rsidTr="0056314D">
        <w:tc>
          <w:tcPr>
            <w:tcW w:w="591" w:type="dxa"/>
          </w:tcPr>
          <w:p w14:paraId="403410A5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3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.</w:t>
            </w:r>
          </w:p>
        </w:tc>
        <w:tc>
          <w:tcPr>
            <w:tcW w:w="4127" w:type="dxa"/>
          </w:tcPr>
          <w:p w14:paraId="286F70BF" w14:textId="77777777" w:rsidR="00DD3C15" w:rsidRPr="00EE6118" w:rsidRDefault="00DD3C15" w:rsidP="000D05A0">
            <w:pPr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Матеріальні витрати на харчування</w:t>
            </w:r>
          </w:p>
        </w:tc>
        <w:tc>
          <w:tcPr>
            <w:tcW w:w="1917" w:type="dxa"/>
          </w:tcPr>
          <w:p w14:paraId="56450AF4" w14:textId="77777777" w:rsidR="00DD3C15" w:rsidRPr="00EE6118" w:rsidRDefault="00DD3C15" w:rsidP="00E87EF2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1100000,00</w:t>
            </w:r>
          </w:p>
        </w:tc>
        <w:tc>
          <w:tcPr>
            <w:tcW w:w="3013" w:type="dxa"/>
            <w:vMerge w:val="restart"/>
          </w:tcPr>
          <w:p w14:paraId="31C21BFE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</w:p>
        </w:tc>
      </w:tr>
      <w:tr w:rsidR="00DD3C15" w:rsidRPr="00EE6118" w14:paraId="3798903B" w14:textId="77777777" w:rsidTr="0056314D">
        <w:tc>
          <w:tcPr>
            <w:tcW w:w="591" w:type="dxa"/>
          </w:tcPr>
          <w:p w14:paraId="0C1BC7D2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5.</w:t>
            </w:r>
          </w:p>
        </w:tc>
        <w:tc>
          <w:tcPr>
            <w:tcW w:w="4127" w:type="dxa"/>
          </w:tcPr>
          <w:p w14:paraId="20CD6BFA" w14:textId="77777777" w:rsidR="00DD3C15" w:rsidRPr="00EE6118" w:rsidRDefault="00DD3C15" w:rsidP="000D05A0">
            <w:pPr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Інші прямі витрати (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ел.енергія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>, опалення,  пожежна охорона тощо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)</w:t>
            </w:r>
          </w:p>
        </w:tc>
        <w:tc>
          <w:tcPr>
            <w:tcW w:w="1917" w:type="dxa"/>
          </w:tcPr>
          <w:p w14:paraId="03B42180" w14:textId="77777777" w:rsidR="00DD3C15" w:rsidRPr="00EE6118" w:rsidRDefault="00DD3C15" w:rsidP="00E87EF2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739660,00</w:t>
            </w:r>
          </w:p>
        </w:tc>
        <w:tc>
          <w:tcPr>
            <w:tcW w:w="3013" w:type="dxa"/>
            <w:vMerge/>
          </w:tcPr>
          <w:p w14:paraId="3075F083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</w:p>
        </w:tc>
      </w:tr>
      <w:tr w:rsidR="00DD3C15" w:rsidRPr="00EE6118" w14:paraId="19E766BD" w14:textId="77777777" w:rsidTr="0056314D">
        <w:tc>
          <w:tcPr>
            <w:tcW w:w="591" w:type="dxa"/>
          </w:tcPr>
          <w:p w14:paraId="72E1FB93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  <w:tc>
          <w:tcPr>
            <w:tcW w:w="4127" w:type="dxa"/>
          </w:tcPr>
          <w:p w14:paraId="627D35EE" w14:textId="77777777" w:rsidR="00DD3C15" w:rsidRPr="00EF4989" w:rsidRDefault="00DD3C15" w:rsidP="000D05A0">
            <w:pPr>
              <w:jc w:val="both"/>
              <w:rPr>
                <w:rFonts w:ascii="Times New Roman" w:hAnsi="Times New Roman"/>
                <w:b/>
                <w:color w:val="000000"/>
                <w:lang w:bidi="he-IL"/>
              </w:rPr>
            </w:pPr>
            <w:r w:rsidRPr="00EF4989">
              <w:rPr>
                <w:rFonts w:ascii="Times New Roman" w:hAnsi="Times New Roman"/>
                <w:b/>
                <w:color w:val="000000"/>
                <w:lang w:bidi="he-IL"/>
              </w:rPr>
              <w:t>Всього</w:t>
            </w:r>
          </w:p>
        </w:tc>
        <w:tc>
          <w:tcPr>
            <w:tcW w:w="1917" w:type="dxa"/>
          </w:tcPr>
          <w:p w14:paraId="788ACB4B" w14:textId="77777777" w:rsidR="00DD3C15" w:rsidRPr="00EF4989" w:rsidRDefault="00DD3C15" w:rsidP="000D05A0">
            <w:pPr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  <w:r>
              <w:rPr>
                <w:rFonts w:ascii="Times New Roman" w:hAnsi="Times New Roman"/>
                <w:b/>
                <w:color w:val="000000"/>
                <w:lang w:bidi="he-IL"/>
              </w:rPr>
              <w:t>4844532,00</w:t>
            </w:r>
          </w:p>
        </w:tc>
        <w:tc>
          <w:tcPr>
            <w:tcW w:w="3013" w:type="dxa"/>
          </w:tcPr>
          <w:p w14:paraId="7FA5E24B" w14:textId="77777777" w:rsidR="00DD3C15" w:rsidRPr="00EF4989" w:rsidRDefault="00DD3C15" w:rsidP="000D05A0">
            <w:pPr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  <w:r>
              <w:rPr>
                <w:rFonts w:ascii="Times New Roman" w:hAnsi="Times New Roman"/>
                <w:b/>
                <w:color w:val="000000"/>
                <w:lang w:bidi="he-IL"/>
              </w:rPr>
              <w:t>442,42</w:t>
            </w:r>
            <w:r w:rsidRPr="00EF4989">
              <w:rPr>
                <w:rFonts w:ascii="Times New Roman" w:hAnsi="Times New Roman"/>
                <w:b/>
                <w:color w:val="000000"/>
                <w:lang w:bidi="he-IL"/>
              </w:rPr>
              <w:t xml:space="preserve"> грн.</w:t>
            </w:r>
          </w:p>
        </w:tc>
      </w:tr>
    </w:tbl>
    <w:p w14:paraId="5D5D0E24" w14:textId="77777777" w:rsidR="00DD3C15" w:rsidRDefault="00DD3C15" w:rsidP="00E87E3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55F45EBB" w14:textId="77777777" w:rsidR="00DD3C15" w:rsidRDefault="00DD3C15" w:rsidP="00E87E3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А</w:t>
      </w:r>
      <w:r w:rsidRPr="00452E73">
        <w:rPr>
          <w:rFonts w:ascii="Times New Roman" w:hAnsi="Times New Roman"/>
          <w:b/>
          <w:sz w:val="24"/>
          <w:szCs w:val="24"/>
          <w:u w:val="single"/>
          <w:lang w:eastAsia="ru-RU"/>
        </w:rPr>
        <w:t>дміністративні витрати</w:t>
      </w:r>
      <w:r w:rsidRPr="00452E73">
        <w:rPr>
          <w:rFonts w:ascii="Arial" w:hAnsi="Arial" w:cs="Arial"/>
          <w:b/>
          <w:sz w:val="21"/>
          <w:szCs w:val="21"/>
          <w:u w:val="single"/>
          <w:lang w:eastAsia="ru-RU"/>
        </w:rPr>
        <w:t>.</w:t>
      </w:r>
    </w:p>
    <w:p w14:paraId="1AE31C1B" w14:textId="77777777" w:rsidR="00DD3C15" w:rsidRDefault="00DD3C15" w:rsidP="00DC39A9">
      <w:pPr>
        <w:pBdr>
          <w:bottom w:val="single" w:sz="4" w:space="4" w:color="4F81BD"/>
        </w:pBdr>
        <w:spacing w:before="200" w:after="280" w:line="240" w:lineRule="auto"/>
        <w:ind w:right="-81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1) заробітна плата і ЄСВ адміністративного та управлінського, а також господарського та обслуговуючого персоналу згідно кошторису та штатного розпису на 202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6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рік складають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1417877грн.+311933 грн.(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єсв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) =1729810,00грн.:</w:t>
      </w:r>
    </w:p>
    <w:p w14:paraId="15B9E811" w14:textId="77777777" w:rsidR="00DD3C15" w:rsidRDefault="00DD3C15" w:rsidP="00DC39A9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01.01.202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99433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12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1193191,00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180886C1" w14:textId="77777777" w:rsidR="00DD3C15" w:rsidRPr="00C4347E" w:rsidRDefault="00DD3C15" w:rsidP="00DC39A9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 матеріальна допомога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та інші заохочування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224686,00</w:t>
      </w:r>
    </w:p>
    <w:p w14:paraId="1A2664E5" w14:textId="77777777" w:rsidR="00DD3C15" w:rsidRPr="00452E73" w:rsidRDefault="00DD3C15" w:rsidP="00DC39A9">
      <w:pPr>
        <w:pBdr>
          <w:bottom w:val="single" w:sz="4" w:space="4" w:color="4F81BD"/>
        </w:pBdr>
        <w:spacing w:before="200" w:after="280" w:line="240" w:lineRule="auto"/>
        <w:ind w:right="936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2) витрати на придбання товарів, робіт і послуг на адміністративні потреби —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236250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,00 грн.;</w:t>
      </w:r>
    </w:p>
    <w:p w14:paraId="4DF9634E" w14:textId="77777777" w:rsidR="00DD3C15" w:rsidRPr="00452E73" w:rsidRDefault="00DD3C15" w:rsidP="00DC39A9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Виходячи з цих даних визначимо суму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фактичних 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адміністративних витрат:</w:t>
      </w:r>
    </w:p>
    <w:p w14:paraId="7363976D" w14:textId="77777777" w:rsidR="00DD3C15" w:rsidRPr="00452E73" w:rsidRDefault="00DD3C15" w:rsidP="00DC39A9">
      <w:pPr>
        <w:pBdr>
          <w:bottom w:val="single" w:sz="4" w:space="4" w:color="4F81BD"/>
        </w:pBdr>
        <w:spacing w:before="200" w:after="280" w:line="240" w:lineRule="auto"/>
        <w:ind w:left="936" w:right="27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АВ = ЗПЄВ + ПТРП + ІАВ =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1729810,00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+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236250,00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= 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1966060,00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</w:t>
      </w:r>
    </w:p>
    <w:p w14:paraId="4EB5269C" w14:textId="77777777" w:rsidR="00DD3C15" w:rsidRPr="00E1305F" w:rsidRDefault="00DD3C15" w:rsidP="00DC39A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 = ЗП : ЗВЗП</w:t>
      </w:r>
      <w:r w:rsidRPr="00E1305F">
        <w:rPr>
          <w:rFonts w:ascii="Times New Roman" w:hAnsi="Times New Roman"/>
          <w:sz w:val="24"/>
          <w:szCs w:val="24"/>
          <w:lang w:eastAsia="ru-RU"/>
        </w:rPr>
        <w:t>,</w:t>
      </w:r>
    </w:p>
    <w:p w14:paraId="16970BD0" w14:textId="77777777" w:rsidR="00DD3C15" w:rsidRPr="00E1305F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sz w:val="24"/>
          <w:szCs w:val="24"/>
          <w:lang w:eastAsia="ru-RU"/>
        </w:rPr>
        <w:t>де:</w:t>
      </w:r>
    </w:p>
    <w:p w14:paraId="3BACD592" w14:textId="77777777" w:rsidR="00DD3C15" w:rsidRPr="00E1305F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</w:t>
      </w:r>
      <w:r w:rsidRPr="00E1305F">
        <w:rPr>
          <w:rFonts w:ascii="Times New Roman" w:hAnsi="Times New Roman"/>
          <w:sz w:val="24"/>
          <w:szCs w:val="24"/>
          <w:lang w:val="ru-RU" w:eastAsia="ru-RU"/>
        </w:rPr>
        <w:t> </w:t>
      </w:r>
      <w:r w:rsidRPr="00E1305F">
        <w:rPr>
          <w:rFonts w:ascii="Times New Roman" w:hAnsi="Times New Roman"/>
          <w:sz w:val="24"/>
          <w:szCs w:val="24"/>
          <w:lang w:eastAsia="ru-RU"/>
        </w:rPr>
        <w:t>— коефіцієнт розподілу адміністративних витрат;</w:t>
      </w:r>
    </w:p>
    <w:p w14:paraId="708A25EA" w14:textId="77777777" w:rsidR="00DD3C15" w:rsidRPr="00452E73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основного та допоміжного персоналу, що залучається до надання соціальних послуг у межах замовлення;</w:t>
      </w:r>
    </w:p>
    <w:p w14:paraId="7EDD8714" w14:textId="77777777" w:rsidR="00DD3C15" w:rsidRPr="00452E73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ЗВЗП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загальні витрати на заробітну плату основного та допоміжного персоналу, який здійснює надання соціальних послуг, за всіма договорами (проектами суб’єкта).</w:t>
      </w:r>
    </w:p>
    <w:p w14:paraId="1393FAE3" w14:textId="77777777" w:rsidR="00DD3C15" w:rsidRPr="00997064" w:rsidRDefault="00DD3C15" w:rsidP="00D45378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194118,93</w:t>
      </w: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eastAsia="ru-RU"/>
        </w:rPr>
        <w:t>2866152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 = 0,0</w:t>
      </w:r>
      <w:r>
        <w:rPr>
          <w:rFonts w:ascii="Times New Roman" w:hAnsi="Times New Roman"/>
          <w:b/>
          <w:sz w:val="28"/>
          <w:szCs w:val="28"/>
          <w:lang w:eastAsia="ru-RU"/>
        </w:rPr>
        <w:t>677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sz w:val="28"/>
          <w:szCs w:val="28"/>
          <w:lang w:eastAsia="ru-RU"/>
        </w:rPr>
        <w:t>— коефіцієнт розподілу адміністративних витрат.</w:t>
      </w:r>
    </w:p>
    <w:p w14:paraId="2F0C8A3E" w14:textId="77777777" w:rsidR="00DD3C15" w:rsidRPr="00997064" w:rsidRDefault="00DD3C15" w:rsidP="00D4537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>ЧАВ = АВ х КРАВ : РД : НТРД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sz w:val="28"/>
          <w:szCs w:val="28"/>
          <w:lang w:eastAsia="ru-RU"/>
        </w:rPr>
        <w:t>1966060</w:t>
      </w:r>
      <w:r w:rsidRPr="00997064">
        <w:rPr>
          <w:rFonts w:ascii="Times New Roman" w:hAnsi="Times New Roman"/>
          <w:sz w:val="28"/>
          <w:szCs w:val="28"/>
          <w:lang w:eastAsia="ru-RU"/>
        </w:rPr>
        <w:t>,00грн. х 0,0</w:t>
      </w:r>
      <w:r>
        <w:rPr>
          <w:rFonts w:ascii="Times New Roman" w:hAnsi="Times New Roman"/>
          <w:sz w:val="28"/>
          <w:szCs w:val="28"/>
          <w:lang w:eastAsia="ru-RU"/>
        </w:rPr>
        <w:t>67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7 : 365 д. : 30 </w:t>
      </w:r>
      <w:proofErr w:type="spellStart"/>
      <w:r w:rsidRPr="00997064">
        <w:rPr>
          <w:rFonts w:ascii="Times New Roman" w:hAnsi="Times New Roman"/>
          <w:sz w:val="28"/>
          <w:szCs w:val="28"/>
          <w:lang w:eastAsia="ru-RU"/>
        </w:rPr>
        <w:t>підоп</w:t>
      </w:r>
      <w:proofErr w:type="spellEnd"/>
      <w:r w:rsidRPr="00997064">
        <w:rPr>
          <w:rFonts w:ascii="Times New Roman" w:hAnsi="Times New Roman"/>
          <w:sz w:val="28"/>
          <w:szCs w:val="28"/>
          <w:lang w:eastAsia="ru-RU"/>
        </w:rPr>
        <w:t>. = 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12,16</w:t>
      </w:r>
      <w:r w:rsidRPr="0099706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грн</w:t>
      </w:r>
      <w:r w:rsidRPr="00997064">
        <w:rPr>
          <w:rFonts w:ascii="Times New Roman" w:hAnsi="Times New Roman"/>
          <w:sz w:val="28"/>
          <w:szCs w:val="28"/>
          <w:u w:val="single"/>
          <w:lang w:eastAsia="ru-RU"/>
        </w:rPr>
        <w:t>. - частка фактичних адміністративних витрат</w:t>
      </w:r>
    </w:p>
    <w:p w14:paraId="0F2033B5" w14:textId="77777777" w:rsidR="00DD3C15" w:rsidRPr="00997064" w:rsidRDefault="00DD3C15" w:rsidP="00D4537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06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п.10</w:t>
      </w:r>
      <w:r w:rsidRPr="00997064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997064">
        <w:rPr>
          <w:rFonts w:ascii="Times New Roman" w:hAnsi="Times New Roman"/>
          <w:b/>
          <w:i/>
          <w:iCs/>
          <w:sz w:val="24"/>
          <w:szCs w:val="24"/>
          <w:lang w:eastAsia="ru-RU"/>
        </w:rPr>
        <w:t>Порядку №428 від 01.06.2020р. «Про затвердження порядку регулювання тарифів на соціальні послуги»</w:t>
      </w:r>
      <w:r w:rsidRPr="009970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997064">
        <w:rPr>
          <w:rFonts w:ascii="Times New Roman" w:hAnsi="Times New Roman"/>
          <w:sz w:val="24"/>
          <w:szCs w:val="24"/>
          <w:lang w:eastAsia="ru-RU"/>
        </w:rPr>
        <w:t xml:space="preserve"> визначено:  </w:t>
      </w:r>
    </w:p>
    <w:p w14:paraId="616C6FA8" w14:textId="77777777" w:rsidR="00DD3C15" w:rsidRPr="00997064" w:rsidRDefault="00DD3C15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97064">
        <w:rPr>
          <w:rFonts w:ascii="Times New Roman" w:hAnsi="Times New Roman"/>
          <w:i/>
          <w:sz w:val="24"/>
          <w:szCs w:val="24"/>
          <w:lang w:eastAsia="ru-RU"/>
        </w:rPr>
        <w:t>«10. Адміністративні витрати включаються до тарифу на соціальну послугу в розмірі</w:t>
      </w:r>
      <w:r w:rsidRPr="00997064">
        <w:rPr>
          <w:rFonts w:ascii="Times New Roman" w:hAnsi="Times New Roman"/>
          <w:b/>
          <w:bCs/>
          <w:i/>
          <w:sz w:val="24"/>
          <w:szCs w:val="24"/>
          <w:lang w:eastAsia="ru-RU"/>
        </w:rPr>
        <w:t> </w:t>
      </w:r>
      <w:r w:rsidRPr="00997064">
        <w:rPr>
          <w:rFonts w:ascii="Times New Roman" w:hAnsi="Times New Roman"/>
          <w:bCs/>
          <w:i/>
          <w:sz w:val="24"/>
          <w:szCs w:val="24"/>
          <w:lang w:eastAsia="ru-RU"/>
        </w:rPr>
        <w:t>15 відсотків</w:t>
      </w:r>
      <w:r w:rsidRPr="00997064">
        <w:rPr>
          <w:rFonts w:ascii="Times New Roman" w:hAnsi="Times New Roman"/>
          <w:i/>
          <w:sz w:val="24"/>
          <w:szCs w:val="24"/>
          <w:lang w:eastAsia="ru-RU"/>
        </w:rPr>
        <w:t xml:space="preserve"> витрат на оплату праці працівників, які безпосередньо надають таку послугу. </w:t>
      </w:r>
    </w:p>
    <w:p w14:paraId="1804761F" w14:textId="77777777" w:rsidR="00DD3C15" w:rsidRPr="00997064" w:rsidRDefault="00DD3C15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97064">
        <w:rPr>
          <w:rFonts w:ascii="Times New Roman" w:hAnsi="Times New Roman"/>
          <w:i/>
          <w:sz w:val="24"/>
          <w:szCs w:val="24"/>
          <w:lang w:eastAsia="ru-RU"/>
        </w:rPr>
        <w:t>Якщо адміністративні витрати менші за встановлений в абзаці першому цього пункту розмір, вони включаються до тарифу на соціальну послугу в розмірі, що не перевищує фактичного розміру адміністративних витрат.»</w:t>
      </w:r>
    </w:p>
    <w:p w14:paraId="7E3440ED" w14:textId="77777777" w:rsidR="00DD3C15" w:rsidRPr="00997064" w:rsidRDefault="00DD3C15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97064">
        <w:rPr>
          <w:rFonts w:ascii="Times New Roman" w:hAnsi="Times New Roman"/>
          <w:sz w:val="28"/>
          <w:szCs w:val="28"/>
          <w:lang w:eastAsia="ru-RU"/>
        </w:rPr>
        <w:t xml:space="preserve">Для порівняння, враховуючи п.10 Порядку 428 обраховуємо </w:t>
      </w:r>
      <w:r w:rsidRPr="00997064">
        <w:rPr>
          <w:rFonts w:ascii="Times New Roman" w:hAnsi="Times New Roman"/>
          <w:sz w:val="28"/>
          <w:szCs w:val="28"/>
          <w:u w:val="single"/>
          <w:lang w:eastAsia="ru-RU"/>
        </w:rPr>
        <w:t>15% витрат на оплату праці працівників, які безпосередньо надають таку послугу: </w:t>
      </w:r>
    </w:p>
    <w:p w14:paraId="35ABB0BF" w14:textId="77777777" w:rsidR="00DD3C15" w:rsidRDefault="00DD3C15" w:rsidP="00D45378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2038248,73</w:t>
      </w: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грн. : 365 </w:t>
      </w:r>
      <w:proofErr w:type="spellStart"/>
      <w:r w:rsidRPr="00997064">
        <w:rPr>
          <w:rFonts w:ascii="Times New Roman" w:hAnsi="Times New Roman"/>
          <w:sz w:val="28"/>
          <w:szCs w:val="28"/>
          <w:lang w:eastAsia="ru-RU"/>
        </w:rPr>
        <w:t>дн</w:t>
      </w:r>
      <w:proofErr w:type="spellEnd"/>
      <w:r w:rsidRPr="00997064">
        <w:rPr>
          <w:rFonts w:ascii="Times New Roman" w:hAnsi="Times New Roman"/>
          <w:sz w:val="28"/>
          <w:szCs w:val="28"/>
          <w:lang w:eastAsia="ru-RU"/>
        </w:rPr>
        <w:t xml:space="preserve">. : 24 </w:t>
      </w:r>
      <w:proofErr w:type="spellStart"/>
      <w:r w:rsidRPr="00997064">
        <w:rPr>
          <w:rFonts w:ascii="Times New Roman" w:hAnsi="Times New Roman"/>
          <w:sz w:val="28"/>
          <w:szCs w:val="28"/>
          <w:lang w:eastAsia="ru-RU"/>
        </w:rPr>
        <w:t>год</w:t>
      </w:r>
      <w:proofErr w:type="spellEnd"/>
      <w:r w:rsidRPr="00997064">
        <w:rPr>
          <w:rFonts w:ascii="Times New Roman" w:hAnsi="Times New Roman"/>
          <w:sz w:val="28"/>
          <w:szCs w:val="28"/>
          <w:lang w:eastAsia="ru-RU"/>
        </w:rPr>
        <w:t xml:space="preserve"> :30 </w:t>
      </w:r>
      <w:proofErr w:type="spellStart"/>
      <w:r w:rsidRPr="00997064">
        <w:rPr>
          <w:rFonts w:ascii="Times New Roman" w:hAnsi="Times New Roman"/>
          <w:sz w:val="28"/>
          <w:szCs w:val="28"/>
          <w:lang w:eastAsia="ru-RU"/>
        </w:rPr>
        <w:t>підоп</w:t>
      </w:r>
      <w:proofErr w:type="spellEnd"/>
      <w:r w:rsidRPr="00997064">
        <w:rPr>
          <w:rFonts w:ascii="Times New Roman" w:hAnsi="Times New Roman"/>
          <w:sz w:val="28"/>
          <w:szCs w:val="28"/>
          <w:lang w:eastAsia="ru-RU"/>
        </w:rPr>
        <w:t>. = 7,</w:t>
      </w:r>
      <w:r>
        <w:rPr>
          <w:rFonts w:ascii="Times New Roman" w:hAnsi="Times New Roman"/>
          <w:sz w:val="28"/>
          <w:szCs w:val="28"/>
          <w:lang w:eastAsia="ru-RU"/>
        </w:rPr>
        <w:t>76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 грн.</w:t>
      </w:r>
    </w:p>
    <w:p w14:paraId="16A8518D" w14:textId="77777777" w:rsidR="00DD3C15" w:rsidRPr="00AE5352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Вартість надання послуги «Догляд стаціонарний» одного </w:t>
      </w:r>
      <w:proofErr w:type="spellStart"/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>ліжкодня</w:t>
      </w:r>
      <w:proofErr w:type="spellEnd"/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становить</w:t>
      </w:r>
      <w:r w:rsidRPr="00AE5352">
        <w:rPr>
          <w:rFonts w:ascii="Times New Roman" w:hAnsi="Times New Roman"/>
          <w:sz w:val="28"/>
          <w:szCs w:val="28"/>
          <w:lang w:eastAsia="ru-RU"/>
        </w:rPr>
        <w:t>:</w:t>
      </w:r>
    </w:p>
    <w:p w14:paraId="524D509C" w14:textId="77777777" w:rsidR="00DD3C15" w:rsidRPr="00594383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>ВОГ = ПВ + ЧАВ</w:t>
      </w:r>
      <w:r w:rsidRPr="00AE5352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442,42</w:t>
      </w: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5352">
        <w:rPr>
          <w:rFonts w:ascii="Times New Roman" w:hAnsi="Times New Roman"/>
          <w:b/>
          <w:sz w:val="28"/>
          <w:szCs w:val="28"/>
          <w:lang w:eastAsia="ru-RU"/>
        </w:rPr>
        <w:t>грн. + 7,7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AE5352">
        <w:rPr>
          <w:rFonts w:ascii="Times New Roman" w:hAnsi="Times New Roman"/>
          <w:b/>
          <w:sz w:val="28"/>
          <w:szCs w:val="28"/>
          <w:lang w:eastAsia="ru-RU"/>
        </w:rPr>
        <w:t xml:space="preserve"> грн.</w:t>
      </w:r>
      <w:r w:rsidRPr="00AE5352">
        <w:rPr>
          <w:rFonts w:ascii="Times New Roman" w:hAnsi="Times New Roman"/>
          <w:sz w:val="28"/>
          <w:szCs w:val="28"/>
          <w:lang w:eastAsia="ru-RU"/>
        </w:rPr>
        <w:t xml:space="preserve"> = </w:t>
      </w:r>
      <w:r>
        <w:rPr>
          <w:rFonts w:ascii="Times New Roman" w:hAnsi="Times New Roman"/>
          <w:b/>
          <w:sz w:val="28"/>
          <w:szCs w:val="28"/>
          <w:lang w:eastAsia="ru-RU"/>
        </w:rPr>
        <w:t>450,18</w:t>
      </w: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</w:t>
      </w:r>
      <w:r w:rsidRPr="00AE5352">
        <w:rPr>
          <w:rFonts w:ascii="Times New Roman" w:hAnsi="Times New Roman"/>
          <w:sz w:val="28"/>
          <w:szCs w:val="28"/>
          <w:lang w:eastAsia="ru-RU"/>
        </w:rPr>
        <w:t>.</w:t>
      </w:r>
    </w:p>
    <w:p w14:paraId="7B1A47F6" w14:textId="77777777" w:rsidR="00DD3C15" w:rsidRPr="009C1D2D" w:rsidRDefault="00DD3C15" w:rsidP="00413AB7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Крім того, щомісячно,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вартість послуги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додатково буде включена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сум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фактичних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витрат по медикаментам,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медматеріалам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памперсн</w:t>
      </w:r>
      <w:r>
        <w:rPr>
          <w:rFonts w:ascii="Times New Roman" w:hAnsi="Times New Roman"/>
          <w:b/>
          <w:sz w:val="28"/>
          <w:szCs w:val="28"/>
          <w:lang w:eastAsia="ru-RU"/>
        </w:rPr>
        <w:t>і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пелюшк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и,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>бинти, шприци, тощо)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виходячи з фактичних індивідуальних потреб на конкретну особу (підопічного даного відділення).</w:t>
      </w:r>
    </w:p>
    <w:p w14:paraId="3A4799A9" w14:textId="77777777" w:rsidR="00DD3C15" w:rsidRDefault="00DD3C15" w:rsidP="00413AB7">
      <w:pPr>
        <w:tabs>
          <w:tab w:val="left" w:pos="0"/>
        </w:tabs>
        <w:spacing w:after="0" w:line="259" w:lineRule="auto"/>
        <w:ind w:firstLine="426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7DEB472" w14:textId="77777777" w:rsidR="00DD3C15" w:rsidRDefault="00DD3C15" w:rsidP="00E1305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BD6143" w14:textId="77777777" w:rsidR="00DD3C15" w:rsidRDefault="00DD3C15" w:rsidP="009C1D2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493E1A" w14:textId="77777777" w:rsidR="00DD3C15" w:rsidRPr="00A06949" w:rsidRDefault="00DD3C15" w:rsidP="00B562AF">
      <w:pPr>
        <w:tabs>
          <w:tab w:val="left" w:pos="851"/>
        </w:tabs>
        <w:spacing w:after="0" w:line="259" w:lineRule="auto"/>
        <w:contextualSpacing/>
        <w:jc w:val="both"/>
        <w:rPr>
          <w:lang w:eastAsia="en-US"/>
        </w:rPr>
      </w:pPr>
      <w:r w:rsidRPr="00A06949">
        <w:rPr>
          <w:rFonts w:ascii="Times New Roman" w:hAnsi="Times New Roman"/>
          <w:sz w:val="28"/>
          <w:szCs w:val="28"/>
          <w:lang w:eastAsia="en-US"/>
        </w:rPr>
        <w:t xml:space="preserve">Головний бухгалтер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Тетяна МАРФІЙЧУК</w:t>
      </w:r>
      <w:r>
        <w:rPr>
          <w:lang w:eastAsia="ru-RU"/>
        </w:rPr>
        <w:t xml:space="preserve">                                                      </w:t>
      </w:r>
    </w:p>
    <w:sectPr w:rsidR="00DD3C15" w:rsidRPr="00A06949" w:rsidSect="009C1D2D">
      <w:pgSz w:w="11906" w:h="16838"/>
      <w:pgMar w:top="719" w:right="56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423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68A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C65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938F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CF26E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E4A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244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28C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46F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08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C64AD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01C81734"/>
    <w:multiLevelType w:val="hybridMultilevel"/>
    <w:tmpl w:val="E230FCBA"/>
    <w:lvl w:ilvl="0" w:tplc="915291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FCC3474"/>
    <w:multiLevelType w:val="hybridMultilevel"/>
    <w:tmpl w:val="649E712E"/>
    <w:lvl w:ilvl="0" w:tplc="8AA697C2">
      <w:start w:val="6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16BB2EA1"/>
    <w:multiLevelType w:val="multilevel"/>
    <w:tmpl w:val="2640B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1A501499"/>
    <w:multiLevelType w:val="hybridMultilevel"/>
    <w:tmpl w:val="1B0CFB10"/>
    <w:lvl w:ilvl="0" w:tplc="5330E4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1D4217E8"/>
    <w:multiLevelType w:val="hybridMultilevel"/>
    <w:tmpl w:val="A756F838"/>
    <w:lvl w:ilvl="0" w:tplc="B47688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1DD41141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8876BBF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CBD0A61"/>
    <w:multiLevelType w:val="multilevel"/>
    <w:tmpl w:val="122A5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30DE6547"/>
    <w:multiLevelType w:val="multilevel"/>
    <w:tmpl w:val="EDF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>
    <w:nsid w:val="318213E2"/>
    <w:multiLevelType w:val="hybridMultilevel"/>
    <w:tmpl w:val="0F4E9C90"/>
    <w:lvl w:ilvl="0" w:tplc="119AC0F6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7863D9F"/>
    <w:multiLevelType w:val="multilevel"/>
    <w:tmpl w:val="7C3A3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4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5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12" w:hanging="1800"/>
      </w:pPr>
      <w:rPr>
        <w:rFonts w:cs="Times New Roman" w:hint="default"/>
      </w:rPr>
    </w:lvl>
  </w:abstractNum>
  <w:abstractNum w:abstractNumId="22">
    <w:nsid w:val="3896220F"/>
    <w:multiLevelType w:val="hybridMultilevel"/>
    <w:tmpl w:val="A87E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8B1C1C"/>
    <w:multiLevelType w:val="multilevel"/>
    <w:tmpl w:val="332683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>
    <w:nsid w:val="3C194454"/>
    <w:multiLevelType w:val="hybridMultilevel"/>
    <w:tmpl w:val="B31CD56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E051529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02F144D"/>
    <w:multiLevelType w:val="hybridMultilevel"/>
    <w:tmpl w:val="A75AD536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45EB0A49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49F4510B"/>
    <w:multiLevelType w:val="hybridMultilevel"/>
    <w:tmpl w:val="40D80DA8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4CE41936"/>
    <w:multiLevelType w:val="multilevel"/>
    <w:tmpl w:val="E5CE8E5A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</w:abstractNum>
  <w:abstractNum w:abstractNumId="30">
    <w:nsid w:val="56DD3757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>
    <w:nsid w:val="58D06942"/>
    <w:multiLevelType w:val="hybridMultilevel"/>
    <w:tmpl w:val="C422DB08"/>
    <w:lvl w:ilvl="0" w:tplc="DC60FF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3EE6CCA"/>
    <w:multiLevelType w:val="multilevel"/>
    <w:tmpl w:val="B8701D2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3">
    <w:nsid w:val="6B2E00F0"/>
    <w:multiLevelType w:val="hybridMultilevel"/>
    <w:tmpl w:val="2E22374E"/>
    <w:lvl w:ilvl="0" w:tplc="0EEC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1"/>
  </w:num>
  <w:num w:numId="3">
    <w:abstractNumId w:val="28"/>
  </w:num>
  <w:num w:numId="4">
    <w:abstractNumId w:val="26"/>
  </w:num>
  <w:num w:numId="5">
    <w:abstractNumId w:val="17"/>
  </w:num>
  <w:num w:numId="6">
    <w:abstractNumId w:val="25"/>
  </w:num>
  <w:num w:numId="7">
    <w:abstractNumId w:val="16"/>
  </w:num>
  <w:num w:numId="8">
    <w:abstractNumId w:val="18"/>
  </w:num>
  <w:num w:numId="9">
    <w:abstractNumId w:val="27"/>
  </w:num>
  <w:num w:numId="10">
    <w:abstractNumId w:val="11"/>
  </w:num>
  <w:num w:numId="11">
    <w:abstractNumId w:val="30"/>
  </w:num>
  <w:num w:numId="12">
    <w:abstractNumId w:val="23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21"/>
  </w:num>
  <w:num w:numId="18">
    <w:abstractNumId w:val="15"/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2"/>
  </w:num>
  <w:num w:numId="24">
    <w:abstractNumId w:val="29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E9E"/>
    <w:rsid w:val="00006E13"/>
    <w:rsid w:val="00013DC5"/>
    <w:rsid w:val="00016BB0"/>
    <w:rsid w:val="00020C70"/>
    <w:rsid w:val="00022CFF"/>
    <w:rsid w:val="000233FF"/>
    <w:rsid w:val="00065C35"/>
    <w:rsid w:val="00083E19"/>
    <w:rsid w:val="00085C7F"/>
    <w:rsid w:val="000A586A"/>
    <w:rsid w:val="000B11D4"/>
    <w:rsid w:val="000C5F1F"/>
    <w:rsid w:val="000D05A0"/>
    <w:rsid w:val="000D2068"/>
    <w:rsid w:val="000D63D9"/>
    <w:rsid w:val="000E262C"/>
    <w:rsid w:val="000F3AAE"/>
    <w:rsid w:val="000F658F"/>
    <w:rsid w:val="00110CB6"/>
    <w:rsid w:val="001178AB"/>
    <w:rsid w:val="0012107D"/>
    <w:rsid w:val="00124EC6"/>
    <w:rsid w:val="0012687A"/>
    <w:rsid w:val="00131108"/>
    <w:rsid w:val="00131D15"/>
    <w:rsid w:val="0014482F"/>
    <w:rsid w:val="00146FC1"/>
    <w:rsid w:val="00162CC8"/>
    <w:rsid w:val="00170EB0"/>
    <w:rsid w:val="001A2376"/>
    <w:rsid w:val="001B616D"/>
    <w:rsid w:val="001C5956"/>
    <w:rsid w:val="001C7831"/>
    <w:rsid w:val="001D6F98"/>
    <w:rsid w:val="001E5307"/>
    <w:rsid w:val="001E650B"/>
    <w:rsid w:val="00200299"/>
    <w:rsid w:val="002131A1"/>
    <w:rsid w:val="00216F22"/>
    <w:rsid w:val="00227E68"/>
    <w:rsid w:val="00241B46"/>
    <w:rsid w:val="00243BAE"/>
    <w:rsid w:val="00265D45"/>
    <w:rsid w:val="00273B67"/>
    <w:rsid w:val="00274534"/>
    <w:rsid w:val="00277420"/>
    <w:rsid w:val="0028254B"/>
    <w:rsid w:val="00287C6B"/>
    <w:rsid w:val="00292EE1"/>
    <w:rsid w:val="002A1830"/>
    <w:rsid w:val="002C0F92"/>
    <w:rsid w:val="002C5800"/>
    <w:rsid w:val="002C5951"/>
    <w:rsid w:val="002D59BC"/>
    <w:rsid w:val="002F108C"/>
    <w:rsid w:val="002F400E"/>
    <w:rsid w:val="002F5E7C"/>
    <w:rsid w:val="003001FC"/>
    <w:rsid w:val="003112EC"/>
    <w:rsid w:val="00324781"/>
    <w:rsid w:val="00327DD1"/>
    <w:rsid w:val="003344F1"/>
    <w:rsid w:val="00337099"/>
    <w:rsid w:val="00342145"/>
    <w:rsid w:val="00351AAB"/>
    <w:rsid w:val="00357ECD"/>
    <w:rsid w:val="003743C4"/>
    <w:rsid w:val="0038146A"/>
    <w:rsid w:val="00393E3B"/>
    <w:rsid w:val="00394E82"/>
    <w:rsid w:val="00396366"/>
    <w:rsid w:val="0039675E"/>
    <w:rsid w:val="003A13C3"/>
    <w:rsid w:val="003A540D"/>
    <w:rsid w:val="003A7C04"/>
    <w:rsid w:val="003C35C7"/>
    <w:rsid w:val="003F1513"/>
    <w:rsid w:val="003F4114"/>
    <w:rsid w:val="00413AB7"/>
    <w:rsid w:val="004162B9"/>
    <w:rsid w:val="004203D7"/>
    <w:rsid w:val="004229D1"/>
    <w:rsid w:val="00425487"/>
    <w:rsid w:val="00430B64"/>
    <w:rsid w:val="004427EA"/>
    <w:rsid w:val="0044581B"/>
    <w:rsid w:val="0045261A"/>
    <w:rsid w:val="00452E73"/>
    <w:rsid w:val="00454CF6"/>
    <w:rsid w:val="00455FBE"/>
    <w:rsid w:val="00465DDD"/>
    <w:rsid w:val="00465E0C"/>
    <w:rsid w:val="004666C8"/>
    <w:rsid w:val="00470CB9"/>
    <w:rsid w:val="00471339"/>
    <w:rsid w:val="00471C1A"/>
    <w:rsid w:val="00473D38"/>
    <w:rsid w:val="0047407F"/>
    <w:rsid w:val="004858BC"/>
    <w:rsid w:val="00495315"/>
    <w:rsid w:val="0049573E"/>
    <w:rsid w:val="004A2920"/>
    <w:rsid w:val="004A62A0"/>
    <w:rsid w:val="004C1083"/>
    <w:rsid w:val="004C1BB1"/>
    <w:rsid w:val="004D0949"/>
    <w:rsid w:val="004D0B1A"/>
    <w:rsid w:val="004D1D1E"/>
    <w:rsid w:val="004D38E6"/>
    <w:rsid w:val="004D684B"/>
    <w:rsid w:val="004E0E94"/>
    <w:rsid w:val="004F4E3F"/>
    <w:rsid w:val="004F57DA"/>
    <w:rsid w:val="004F60B9"/>
    <w:rsid w:val="0051031C"/>
    <w:rsid w:val="00510565"/>
    <w:rsid w:val="00513AD2"/>
    <w:rsid w:val="00531F5E"/>
    <w:rsid w:val="00532516"/>
    <w:rsid w:val="0054308A"/>
    <w:rsid w:val="00552701"/>
    <w:rsid w:val="0056314D"/>
    <w:rsid w:val="00566ABB"/>
    <w:rsid w:val="00566BC0"/>
    <w:rsid w:val="00584A35"/>
    <w:rsid w:val="00586A1B"/>
    <w:rsid w:val="00594383"/>
    <w:rsid w:val="005A3BFC"/>
    <w:rsid w:val="005A5BB7"/>
    <w:rsid w:val="005F2A64"/>
    <w:rsid w:val="005F2DDD"/>
    <w:rsid w:val="00603B52"/>
    <w:rsid w:val="006110BA"/>
    <w:rsid w:val="006127CB"/>
    <w:rsid w:val="00616A9C"/>
    <w:rsid w:val="0062599C"/>
    <w:rsid w:val="0063470B"/>
    <w:rsid w:val="00635E3F"/>
    <w:rsid w:val="00647F54"/>
    <w:rsid w:val="00662310"/>
    <w:rsid w:val="0067493B"/>
    <w:rsid w:val="006802ED"/>
    <w:rsid w:val="00682785"/>
    <w:rsid w:val="00696685"/>
    <w:rsid w:val="006A464F"/>
    <w:rsid w:val="006B59F1"/>
    <w:rsid w:val="006B5E55"/>
    <w:rsid w:val="006B723C"/>
    <w:rsid w:val="006C6AEC"/>
    <w:rsid w:val="006D116E"/>
    <w:rsid w:val="006D210C"/>
    <w:rsid w:val="006F17A3"/>
    <w:rsid w:val="006F430B"/>
    <w:rsid w:val="00700A2B"/>
    <w:rsid w:val="00707B60"/>
    <w:rsid w:val="00727053"/>
    <w:rsid w:val="00747793"/>
    <w:rsid w:val="00756D22"/>
    <w:rsid w:val="00771FB2"/>
    <w:rsid w:val="00773339"/>
    <w:rsid w:val="00774E0D"/>
    <w:rsid w:val="00775E9E"/>
    <w:rsid w:val="00787255"/>
    <w:rsid w:val="007A0115"/>
    <w:rsid w:val="007A2ACF"/>
    <w:rsid w:val="007A3B27"/>
    <w:rsid w:val="007B3EB8"/>
    <w:rsid w:val="007C493A"/>
    <w:rsid w:val="007D27CB"/>
    <w:rsid w:val="007D559A"/>
    <w:rsid w:val="007D73FF"/>
    <w:rsid w:val="007E1BEE"/>
    <w:rsid w:val="007F5709"/>
    <w:rsid w:val="0080620C"/>
    <w:rsid w:val="008322A8"/>
    <w:rsid w:val="00870709"/>
    <w:rsid w:val="0087070B"/>
    <w:rsid w:val="0087100B"/>
    <w:rsid w:val="00877B0F"/>
    <w:rsid w:val="00881FFE"/>
    <w:rsid w:val="00885312"/>
    <w:rsid w:val="00891D41"/>
    <w:rsid w:val="008A4220"/>
    <w:rsid w:val="008B79C9"/>
    <w:rsid w:val="008C71BD"/>
    <w:rsid w:val="008E3175"/>
    <w:rsid w:val="008F436C"/>
    <w:rsid w:val="00901737"/>
    <w:rsid w:val="0092698E"/>
    <w:rsid w:val="009331C0"/>
    <w:rsid w:val="0095040F"/>
    <w:rsid w:val="0095705B"/>
    <w:rsid w:val="00957A75"/>
    <w:rsid w:val="00957FD3"/>
    <w:rsid w:val="00971EE6"/>
    <w:rsid w:val="00982A18"/>
    <w:rsid w:val="009902D2"/>
    <w:rsid w:val="00990F26"/>
    <w:rsid w:val="00992059"/>
    <w:rsid w:val="00997064"/>
    <w:rsid w:val="009B2EBD"/>
    <w:rsid w:val="009B5EE2"/>
    <w:rsid w:val="009C1D2D"/>
    <w:rsid w:val="009C4760"/>
    <w:rsid w:val="009C63C2"/>
    <w:rsid w:val="009D13C5"/>
    <w:rsid w:val="009E17AD"/>
    <w:rsid w:val="009E6686"/>
    <w:rsid w:val="009F12B9"/>
    <w:rsid w:val="009F6362"/>
    <w:rsid w:val="00A01AEA"/>
    <w:rsid w:val="00A06949"/>
    <w:rsid w:val="00A0797C"/>
    <w:rsid w:val="00A32950"/>
    <w:rsid w:val="00A45551"/>
    <w:rsid w:val="00A57802"/>
    <w:rsid w:val="00A71DB5"/>
    <w:rsid w:val="00A7668A"/>
    <w:rsid w:val="00AA0B85"/>
    <w:rsid w:val="00AA3740"/>
    <w:rsid w:val="00AA7699"/>
    <w:rsid w:val="00AA77E9"/>
    <w:rsid w:val="00AB7916"/>
    <w:rsid w:val="00AC0F40"/>
    <w:rsid w:val="00AD2784"/>
    <w:rsid w:val="00AE5352"/>
    <w:rsid w:val="00AE6B31"/>
    <w:rsid w:val="00B02085"/>
    <w:rsid w:val="00B032C2"/>
    <w:rsid w:val="00B0537D"/>
    <w:rsid w:val="00B14CEE"/>
    <w:rsid w:val="00B172E3"/>
    <w:rsid w:val="00B175BC"/>
    <w:rsid w:val="00B26FB8"/>
    <w:rsid w:val="00B3090C"/>
    <w:rsid w:val="00B5321F"/>
    <w:rsid w:val="00B562AF"/>
    <w:rsid w:val="00B639D0"/>
    <w:rsid w:val="00B81028"/>
    <w:rsid w:val="00B857CC"/>
    <w:rsid w:val="00B94774"/>
    <w:rsid w:val="00B96F43"/>
    <w:rsid w:val="00BA186C"/>
    <w:rsid w:val="00BA1B69"/>
    <w:rsid w:val="00BC1DAB"/>
    <w:rsid w:val="00BD3A93"/>
    <w:rsid w:val="00C177B2"/>
    <w:rsid w:val="00C24FE4"/>
    <w:rsid w:val="00C30135"/>
    <w:rsid w:val="00C32429"/>
    <w:rsid w:val="00C37D11"/>
    <w:rsid w:val="00C4347E"/>
    <w:rsid w:val="00C45A6C"/>
    <w:rsid w:val="00C5457B"/>
    <w:rsid w:val="00C62389"/>
    <w:rsid w:val="00C70916"/>
    <w:rsid w:val="00C84427"/>
    <w:rsid w:val="00C85579"/>
    <w:rsid w:val="00C91047"/>
    <w:rsid w:val="00C9458A"/>
    <w:rsid w:val="00CA1915"/>
    <w:rsid w:val="00CA28F2"/>
    <w:rsid w:val="00CA3D9A"/>
    <w:rsid w:val="00CA5BFC"/>
    <w:rsid w:val="00CC04C8"/>
    <w:rsid w:val="00CC276B"/>
    <w:rsid w:val="00CD24C7"/>
    <w:rsid w:val="00CD299A"/>
    <w:rsid w:val="00D0392F"/>
    <w:rsid w:val="00D11594"/>
    <w:rsid w:val="00D14097"/>
    <w:rsid w:val="00D16C76"/>
    <w:rsid w:val="00D2629B"/>
    <w:rsid w:val="00D31134"/>
    <w:rsid w:val="00D31E95"/>
    <w:rsid w:val="00D3402E"/>
    <w:rsid w:val="00D3458C"/>
    <w:rsid w:val="00D36B73"/>
    <w:rsid w:val="00D37D77"/>
    <w:rsid w:val="00D45378"/>
    <w:rsid w:val="00D5392F"/>
    <w:rsid w:val="00D67DBB"/>
    <w:rsid w:val="00D67F39"/>
    <w:rsid w:val="00D72D3A"/>
    <w:rsid w:val="00D7596B"/>
    <w:rsid w:val="00D84CA8"/>
    <w:rsid w:val="00D969F6"/>
    <w:rsid w:val="00DC0EA5"/>
    <w:rsid w:val="00DC39A9"/>
    <w:rsid w:val="00DC3B78"/>
    <w:rsid w:val="00DD3C15"/>
    <w:rsid w:val="00DD4191"/>
    <w:rsid w:val="00DE66FE"/>
    <w:rsid w:val="00E056D6"/>
    <w:rsid w:val="00E113BC"/>
    <w:rsid w:val="00E1305F"/>
    <w:rsid w:val="00E210C4"/>
    <w:rsid w:val="00E2722C"/>
    <w:rsid w:val="00E42572"/>
    <w:rsid w:val="00E469AA"/>
    <w:rsid w:val="00E55421"/>
    <w:rsid w:val="00E63F6F"/>
    <w:rsid w:val="00E64828"/>
    <w:rsid w:val="00E64FF4"/>
    <w:rsid w:val="00E73FBB"/>
    <w:rsid w:val="00E87E3A"/>
    <w:rsid w:val="00E87EF2"/>
    <w:rsid w:val="00EA01DA"/>
    <w:rsid w:val="00EB04A9"/>
    <w:rsid w:val="00EB5B1A"/>
    <w:rsid w:val="00EC2316"/>
    <w:rsid w:val="00EC647E"/>
    <w:rsid w:val="00EE6118"/>
    <w:rsid w:val="00EF4989"/>
    <w:rsid w:val="00EF6396"/>
    <w:rsid w:val="00F0384D"/>
    <w:rsid w:val="00F10BD4"/>
    <w:rsid w:val="00F17546"/>
    <w:rsid w:val="00F23097"/>
    <w:rsid w:val="00F26A20"/>
    <w:rsid w:val="00F32B13"/>
    <w:rsid w:val="00F409EF"/>
    <w:rsid w:val="00F42EBE"/>
    <w:rsid w:val="00F62569"/>
    <w:rsid w:val="00F648CF"/>
    <w:rsid w:val="00F660F1"/>
    <w:rsid w:val="00F7035F"/>
    <w:rsid w:val="00F74FD5"/>
    <w:rsid w:val="00F75BB1"/>
    <w:rsid w:val="00F87506"/>
    <w:rsid w:val="00F945C5"/>
    <w:rsid w:val="00F958E9"/>
    <w:rsid w:val="00F97C97"/>
    <w:rsid w:val="00FD5D78"/>
    <w:rsid w:val="00FE495F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98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F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75E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5E9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uiPriority w:val="99"/>
    <w:qFormat/>
    <w:rsid w:val="00775E9E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eastAsia="ru-RU"/>
    </w:rPr>
  </w:style>
  <w:style w:type="character" w:customStyle="1" w:styleId="a4">
    <w:name w:val="Подзаголовок Знак"/>
    <w:link w:val="a3"/>
    <w:uiPriority w:val="99"/>
    <w:locked/>
    <w:rsid w:val="00775E9E"/>
    <w:rPr>
      <w:rFonts w:ascii="Bookman Old Style" w:hAnsi="Bookman Old Style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75E9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775E9E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77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75E9E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085C7F"/>
    <w:pPr>
      <w:suppressAutoHyphens/>
      <w:spacing w:after="120"/>
      <w:ind w:left="283"/>
    </w:pPr>
    <w:rPr>
      <w:rFonts w:cs="Antiqua"/>
      <w:sz w:val="16"/>
      <w:szCs w:val="16"/>
      <w:lang w:eastAsia="zh-CN"/>
    </w:rPr>
  </w:style>
  <w:style w:type="paragraph" w:styleId="a7">
    <w:name w:val="List Paragraph"/>
    <w:basedOn w:val="a"/>
    <w:uiPriority w:val="99"/>
    <w:qFormat/>
    <w:rsid w:val="00566ABB"/>
    <w:pPr>
      <w:ind w:left="720"/>
      <w:contextualSpacing/>
    </w:pPr>
  </w:style>
  <w:style w:type="paragraph" w:customStyle="1" w:styleId="Ch6">
    <w:name w:val="Додаток № (Ch_6 Міністерства)"/>
    <w:basedOn w:val="a"/>
    <w:uiPriority w:val="99"/>
    <w:rsid w:val="00E4257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table" w:styleId="a8">
    <w:name w:val="Table Grid"/>
    <w:basedOn w:val="a1"/>
    <w:uiPriority w:val="99"/>
    <w:rsid w:val="00274534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274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274534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semiHidden/>
    <w:rsid w:val="00274534"/>
    <w:pPr>
      <w:tabs>
        <w:tab w:val="left" w:pos="5700"/>
      </w:tabs>
      <w:spacing w:after="0" w:line="240" w:lineRule="auto"/>
      <w:ind w:left="6300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27453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45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customStyle="1" w:styleId="11">
    <w:name w:val="Сетка таблицы1"/>
    <w:uiPriority w:val="99"/>
    <w:rsid w:val="00E1305F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rsid w:val="007A011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A011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7A0115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A011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7A0115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573E"/>
    <w:rPr>
      <w:sz w:val="22"/>
      <w:szCs w:val="22"/>
    </w:rPr>
  </w:style>
  <w:style w:type="character" w:styleId="af2">
    <w:name w:val="Strong"/>
    <w:uiPriority w:val="99"/>
    <w:qFormat/>
    <w:locked/>
    <w:rsid w:val="00EE6118"/>
    <w:rPr>
      <w:rFonts w:cs="Times New Roman"/>
      <w:b/>
    </w:rPr>
  </w:style>
  <w:style w:type="character" w:styleId="af3">
    <w:name w:val="Emphasis"/>
    <w:uiPriority w:val="99"/>
    <w:qFormat/>
    <w:locked/>
    <w:rsid w:val="00EE6118"/>
    <w:rPr>
      <w:rFonts w:cs="Times New Roman"/>
      <w:i/>
    </w:rPr>
  </w:style>
  <w:style w:type="paragraph" w:styleId="af4">
    <w:name w:val="Body Text"/>
    <w:basedOn w:val="a"/>
    <w:link w:val="af5"/>
    <w:uiPriority w:val="99"/>
    <w:rsid w:val="00357ECD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E64828"/>
    <w:rPr>
      <w:rFonts w:cs="Times New Roman"/>
      <w:lang w:val="uk-UA" w:eastAsia="uk-UA"/>
    </w:rPr>
  </w:style>
  <w:style w:type="paragraph" w:customStyle="1" w:styleId="12">
    <w:name w:val="Без интервала1"/>
    <w:uiPriority w:val="99"/>
    <w:rsid w:val="00FE495F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0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0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0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6</Pages>
  <Words>6298</Words>
  <Characters>3590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User</cp:lastModifiedBy>
  <cp:revision>39</cp:revision>
  <cp:lastPrinted>2025-12-01T14:29:00Z</cp:lastPrinted>
  <dcterms:created xsi:type="dcterms:W3CDTF">2024-12-10T15:02:00Z</dcterms:created>
  <dcterms:modified xsi:type="dcterms:W3CDTF">2025-12-18T13:44:00Z</dcterms:modified>
</cp:coreProperties>
</file>