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1B71" w14:textId="14B1CF51" w:rsidR="00895FF6" w:rsidRPr="00895FF6" w:rsidRDefault="00895FF6" w:rsidP="00895FF6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                </w:t>
      </w:r>
      <w:r w:rsidRPr="00895FF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Додаток </w:t>
      </w:r>
      <w:r w:rsidR="006D4AB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3</w:t>
      </w:r>
    </w:p>
    <w:p w14:paraId="509C45D5" w14:textId="09769ED4" w:rsidR="00AB0784" w:rsidRPr="00AB0784" w:rsidRDefault="00AB0784" w:rsidP="00AB0784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lang w:val="ru-RU" w:eastAsia="ru-RU"/>
        </w:rPr>
      </w:pPr>
      <w:r w:rsidRPr="00AB0784">
        <w:rPr>
          <w:rFonts w:ascii="Times New Roman" w:eastAsia="Times New Roman" w:hAnsi="Times New Roman"/>
          <w:lang w:val="ru-RU" w:eastAsia="ru-RU"/>
        </w:rPr>
        <w:t>До По</w:t>
      </w:r>
      <w:r w:rsidR="00B12CCE">
        <w:rPr>
          <w:rFonts w:ascii="Times New Roman" w:eastAsia="Times New Roman" w:hAnsi="Times New Roman"/>
          <w:lang w:val="ru-RU" w:eastAsia="ru-RU"/>
        </w:rPr>
        <w:t>ложення про порядок</w:t>
      </w:r>
      <w:r w:rsidRPr="00AB0784">
        <w:rPr>
          <w:rFonts w:ascii="Times New Roman" w:eastAsia="Times New Roman" w:hAnsi="Times New Roman"/>
          <w:lang w:val="ru-RU" w:eastAsia="ru-RU"/>
        </w:rPr>
        <w:t xml:space="preserve">  формування, обліку та надання житлових приміщень з фонду житла, призначеного для тимчасового проживання внутрішньо переміщених осіб у Сторожинецькій міській територіальній громаді</w:t>
      </w:r>
    </w:p>
    <w:p w14:paraId="1A4F839A" w14:textId="77777777" w:rsidR="006F4F37" w:rsidRPr="00AB0784" w:rsidRDefault="006F4F37" w:rsidP="006F4F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77857F9" w14:textId="77777777" w:rsidR="006F4F37" w:rsidRPr="00D90E17" w:rsidRDefault="006F4F37" w:rsidP="006F4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90E17">
        <w:rPr>
          <w:rFonts w:ascii="Times New Roman" w:hAnsi="Times New Roman"/>
          <w:b/>
          <w:sz w:val="24"/>
          <w:szCs w:val="24"/>
          <w:lang w:val="uk-UA"/>
        </w:rPr>
        <w:t>РЕЄСТР</w:t>
      </w:r>
    </w:p>
    <w:p w14:paraId="5ED3F207" w14:textId="77777777" w:rsidR="006F4F37" w:rsidRPr="00D90E17" w:rsidRDefault="006F4F37" w:rsidP="006F4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90E17">
        <w:rPr>
          <w:rFonts w:ascii="Times New Roman" w:hAnsi="Times New Roman"/>
          <w:b/>
          <w:sz w:val="24"/>
          <w:szCs w:val="24"/>
          <w:lang w:val="uk-UA"/>
        </w:rPr>
        <w:t>заяв громадян, що потребують надання</w:t>
      </w:r>
    </w:p>
    <w:p w14:paraId="03F8D914" w14:textId="77777777" w:rsidR="006F4F37" w:rsidRPr="00D90E17" w:rsidRDefault="006F4F37" w:rsidP="006F4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90E17">
        <w:rPr>
          <w:rFonts w:ascii="Times New Roman" w:hAnsi="Times New Roman"/>
          <w:b/>
          <w:sz w:val="24"/>
          <w:szCs w:val="24"/>
          <w:lang w:val="uk-UA"/>
        </w:rPr>
        <w:t>житлових приміщень з фондів житла</w:t>
      </w:r>
    </w:p>
    <w:p w14:paraId="7CAC8245" w14:textId="77777777" w:rsidR="006F4F37" w:rsidRPr="00D90E17" w:rsidRDefault="006F4F37" w:rsidP="006F4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90E17">
        <w:rPr>
          <w:rFonts w:ascii="Times New Roman" w:hAnsi="Times New Roman"/>
          <w:b/>
          <w:sz w:val="24"/>
          <w:szCs w:val="24"/>
          <w:lang w:val="uk-UA"/>
        </w:rPr>
        <w:t>для тимчасового проживання</w:t>
      </w:r>
    </w:p>
    <w:p w14:paraId="010E7F24" w14:textId="77777777" w:rsidR="006F4F37" w:rsidRPr="00D90E17" w:rsidRDefault="006F4F37" w:rsidP="006F4F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30351D" w14:textId="77777777" w:rsidR="006F4F37" w:rsidRPr="00D90E17" w:rsidRDefault="006F4F37" w:rsidP="006F4F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725361" w14:textId="3A680D75" w:rsidR="006F4F37" w:rsidRPr="00D90E17" w:rsidRDefault="006F4F37" w:rsidP="006F4F37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Сторожинецької</w:t>
      </w:r>
      <w:r w:rsidRPr="00D90E17">
        <w:rPr>
          <w:rFonts w:ascii="Times New Roman" w:hAnsi="Times New Roman"/>
          <w:sz w:val="24"/>
          <w:szCs w:val="24"/>
          <w:u w:val="single"/>
          <w:lang w:val="uk-UA"/>
        </w:rPr>
        <w:t xml:space="preserve"> міської ради</w:t>
      </w:r>
    </w:p>
    <w:p w14:paraId="04F59E46" w14:textId="77777777" w:rsidR="006F4F37" w:rsidRPr="00D90E17" w:rsidRDefault="006F4F37" w:rsidP="006F4F3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90E17">
        <w:rPr>
          <w:rFonts w:ascii="Times New Roman" w:hAnsi="Times New Roman"/>
          <w:sz w:val="24"/>
          <w:szCs w:val="24"/>
          <w:lang w:val="uk-UA"/>
        </w:rPr>
        <w:t>(назва органу місцевого самоврядування і населеного пункту)</w:t>
      </w:r>
    </w:p>
    <w:p w14:paraId="5DC5A01F" w14:textId="77777777" w:rsidR="006F4F37" w:rsidRPr="00D90E17" w:rsidRDefault="006F4F37" w:rsidP="006F4F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9CA40D" w14:textId="77777777" w:rsidR="006F4F37" w:rsidRPr="00D90E17" w:rsidRDefault="006F4F37" w:rsidP="006F4F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90E17">
        <w:rPr>
          <w:rFonts w:ascii="Times New Roman" w:hAnsi="Times New Roman"/>
          <w:sz w:val="24"/>
          <w:szCs w:val="24"/>
          <w:lang w:val="uk-UA"/>
        </w:rPr>
        <w:t xml:space="preserve">              Розпочатий ________________ 20____ р. </w:t>
      </w:r>
    </w:p>
    <w:p w14:paraId="714E3194" w14:textId="77777777" w:rsidR="006F4F37" w:rsidRPr="00D90E17" w:rsidRDefault="006F4F37" w:rsidP="006F4F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90E17">
        <w:rPr>
          <w:rFonts w:ascii="Times New Roman" w:hAnsi="Times New Roman"/>
          <w:sz w:val="24"/>
          <w:szCs w:val="24"/>
          <w:lang w:val="uk-UA"/>
        </w:rPr>
        <w:t xml:space="preserve">              Закінчений ________________ 20____ р. </w:t>
      </w:r>
    </w:p>
    <w:p w14:paraId="5FD0F712" w14:textId="77777777" w:rsidR="006F4F37" w:rsidRPr="00D90E17" w:rsidRDefault="006F4F37" w:rsidP="006F4F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EA3601A" w14:textId="77777777" w:rsidR="006F4F37" w:rsidRPr="00D90E17" w:rsidRDefault="006F4F37" w:rsidP="006F4F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20"/>
        <w:gridCol w:w="2054"/>
        <w:gridCol w:w="2624"/>
        <w:gridCol w:w="1845"/>
      </w:tblGrid>
      <w:tr w:rsidR="006F4F37" w:rsidRPr="00B12CCE" w14:paraId="2DE883B1" w14:textId="77777777" w:rsidTr="003F59CE">
        <w:trPr>
          <w:trHeight w:val="3362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ABB3C" w14:textId="77777777" w:rsidR="006F4F37" w:rsidRPr="00D90E17" w:rsidRDefault="006F4F37" w:rsidP="003F5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0E17">
              <w:rPr>
                <w:rFonts w:ascii="Times New Roman" w:hAnsi="Times New Roman"/>
                <w:sz w:val="24"/>
                <w:szCs w:val="24"/>
                <w:lang w:val="uk-UA"/>
              </w:rPr>
              <w:t>№ н/з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B4F5" w14:textId="77777777" w:rsidR="006F4F37" w:rsidRPr="00D90E17" w:rsidRDefault="006F4F37" w:rsidP="003F5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0E17">
              <w:rPr>
                <w:rFonts w:ascii="Times New Roman" w:hAnsi="Times New Roman"/>
                <w:sz w:val="24"/>
                <w:szCs w:val="24"/>
                <w:lang w:val="uk-UA"/>
              </w:rPr>
              <w:t>Дата надходження заяви і доданих до неї документів (згідно з постановою Кабінету Міністрів України від 31.03.2004 № 422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CB69" w14:textId="77777777" w:rsidR="006F4F37" w:rsidRPr="00D90E17" w:rsidRDefault="006F4F37" w:rsidP="003F5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0E17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 по батькові, адреса реєстрації проживання заявника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F3BA8" w14:textId="77777777" w:rsidR="006F4F37" w:rsidRPr="00D90E17" w:rsidRDefault="006F4F37" w:rsidP="003F5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0E17">
              <w:rPr>
                <w:rFonts w:ascii="Times New Roman" w:hAnsi="Times New Roman"/>
                <w:sz w:val="24"/>
                <w:szCs w:val="24"/>
                <w:lang w:val="uk-UA"/>
              </w:rPr>
              <w:t>Зміст, дата і номер рішення органу місцевого самоврядування, Київської та Севастопольської міськдержадміністрацій про надання житла для тимчасового проживання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84EF" w14:textId="77777777" w:rsidR="006F4F37" w:rsidRPr="00D90E17" w:rsidRDefault="006F4F37" w:rsidP="003F5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0E17">
              <w:rPr>
                <w:rFonts w:ascii="Times New Roman" w:hAnsi="Times New Roman"/>
                <w:sz w:val="24"/>
                <w:szCs w:val="24"/>
                <w:lang w:val="uk-UA"/>
              </w:rPr>
              <w:t>Дата і номер листа заявникові</w:t>
            </w:r>
          </w:p>
        </w:tc>
      </w:tr>
      <w:tr w:rsidR="006F4F37" w:rsidRPr="00D90E17" w14:paraId="79986F64" w14:textId="77777777" w:rsidTr="003F59C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DFFD" w14:textId="77777777" w:rsidR="006F4F37" w:rsidRPr="00D90E17" w:rsidRDefault="006F4F37" w:rsidP="003F5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0E1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DB9B6" w14:textId="77777777" w:rsidR="006F4F37" w:rsidRPr="00D90E17" w:rsidRDefault="006F4F37" w:rsidP="003F5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0E1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A5BED" w14:textId="77777777" w:rsidR="006F4F37" w:rsidRPr="00D90E17" w:rsidRDefault="006F4F37" w:rsidP="003F5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0E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560A5" w14:textId="77777777" w:rsidR="006F4F37" w:rsidRPr="00D90E17" w:rsidRDefault="006F4F37" w:rsidP="003F5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0E1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99A11" w14:textId="77777777" w:rsidR="006F4F37" w:rsidRPr="00D90E17" w:rsidRDefault="006F4F37" w:rsidP="003F5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0E1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</w:tbl>
    <w:p w14:paraId="67F63AC6" w14:textId="77777777" w:rsidR="006F4F37" w:rsidRPr="00D90E17" w:rsidRDefault="006F4F37" w:rsidP="006F4F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81E65E" w14:textId="77777777" w:rsidR="003F148F" w:rsidRDefault="003F148F">
      <w:pPr>
        <w:rPr>
          <w:lang w:val="uk-UA"/>
        </w:rPr>
      </w:pPr>
    </w:p>
    <w:p w14:paraId="18993464" w14:textId="77777777" w:rsidR="00217A1F" w:rsidRDefault="00217A1F">
      <w:pPr>
        <w:rPr>
          <w:lang w:val="uk-UA"/>
        </w:rPr>
      </w:pPr>
    </w:p>
    <w:p w14:paraId="49CDA165" w14:textId="77777777" w:rsidR="00217A1F" w:rsidRDefault="00217A1F">
      <w:pPr>
        <w:rPr>
          <w:lang w:val="uk-UA"/>
        </w:rPr>
      </w:pPr>
    </w:p>
    <w:p w14:paraId="7AD3A14B" w14:textId="73593FA1" w:rsidR="00217A1F" w:rsidRPr="00217A1F" w:rsidRDefault="00217A1F" w:rsidP="00217A1F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7A1F">
        <w:rPr>
          <w:rFonts w:ascii="Times New Roman" w:hAnsi="Times New Roman"/>
          <w:b/>
          <w:bCs/>
          <w:sz w:val="28"/>
          <w:szCs w:val="28"/>
          <w:lang w:val="uk-UA"/>
        </w:rPr>
        <w:t>Начальник відділу соціального</w:t>
      </w:r>
    </w:p>
    <w:p w14:paraId="6FDCB057" w14:textId="63635EA0" w:rsidR="00217A1F" w:rsidRPr="00217A1F" w:rsidRDefault="00217A1F" w:rsidP="00217A1F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7A1F">
        <w:rPr>
          <w:rFonts w:ascii="Times New Roman" w:hAnsi="Times New Roman"/>
          <w:b/>
          <w:bCs/>
          <w:sz w:val="28"/>
          <w:szCs w:val="28"/>
          <w:lang w:val="uk-UA"/>
        </w:rPr>
        <w:t>захисту населення                                                                    Альона ПАЛАДІЙ</w:t>
      </w:r>
    </w:p>
    <w:sectPr w:rsidR="00217A1F" w:rsidRPr="00217A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48F"/>
    <w:rsid w:val="000C7809"/>
    <w:rsid w:val="001E686E"/>
    <w:rsid w:val="00217A1F"/>
    <w:rsid w:val="003F148F"/>
    <w:rsid w:val="006D4AB2"/>
    <w:rsid w:val="006F4F37"/>
    <w:rsid w:val="00895FF6"/>
    <w:rsid w:val="00AB0784"/>
    <w:rsid w:val="00B1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53A9"/>
  <w15:docId w15:val="{3ACC39AA-1152-4155-93AD-250E1A0A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37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14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4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4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4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4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48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48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48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48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4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4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4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4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4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4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F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48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F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48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F1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48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3F1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F1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Sania Kaziyk</cp:lastModifiedBy>
  <cp:revision>7</cp:revision>
  <cp:lastPrinted>2026-04-03T13:00:00Z</cp:lastPrinted>
  <dcterms:created xsi:type="dcterms:W3CDTF">2026-04-02T20:39:00Z</dcterms:created>
  <dcterms:modified xsi:type="dcterms:W3CDTF">2026-04-08T05:57:00Z</dcterms:modified>
</cp:coreProperties>
</file>